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432" w:rsidRPr="002B373D" w:rsidRDefault="007569A4">
      <w:pPr>
        <w:rPr>
          <w:rFonts w:ascii="SimSun" w:eastAsia="SimSun" w:hAnsi="SimSun"/>
          <w:b/>
          <w:sz w:val="24"/>
          <w:szCs w:val="24"/>
          <w:lang w:eastAsia="zh-TW"/>
        </w:rPr>
      </w:pPr>
      <w:r w:rsidRPr="002B373D">
        <w:rPr>
          <w:rFonts w:ascii="SimSun" w:eastAsia="SimSun" w:hAnsi="SimSun" w:hint="eastAsia"/>
          <w:b/>
          <w:sz w:val="24"/>
          <w:szCs w:val="24"/>
          <w:lang w:eastAsia="zh-TW"/>
        </w:rPr>
        <w:t>第</w:t>
      </w:r>
      <w:r w:rsidR="00494884">
        <w:rPr>
          <w:rFonts w:ascii="SimSun" w:eastAsia="SimSun" w:hAnsi="SimSun" w:hint="eastAsia"/>
          <w:b/>
          <w:sz w:val="24"/>
          <w:szCs w:val="24"/>
          <w:lang w:eastAsia="zh-TW"/>
        </w:rPr>
        <w:t>八</w:t>
      </w:r>
      <w:r w:rsidR="00597E5E" w:rsidRPr="002B373D">
        <w:rPr>
          <w:rFonts w:ascii="SimSun" w:eastAsia="SimSun" w:hAnsi="SimSun" w:hint="eastAsia"/>
          <w:b/>
          <w:sz w:val="24"/>
          <w:szCs w:val="24"/>
          <w:lang w:eastAsia="zh-TW"/>
        </w:rPr>
        <w:t>課</w:t>
      </w:r>
      <w:r w:rsidR="00875F3B">
        <w:rPr>
          <w:rFonts w:ascii="SimSun" w:eastAsia="SimSun" w:hAnsi="SimSun" w:hint="eastAsia"/>
          <w:b/>
          <w:sz w:val="24"/>
          <w:szCs w:val="24"/>
          <w:lang w:eastAsia="zh-TW"/>
        </w:rPr>
        <w:t xml:space="preserve"> 基甸：</w:t>
      </w:r>
      <w:r w:rsidR="003F5205">
        <w:rPr>
          <w:rFonts w:ascii="SimSun" w:eastAsia="SimSun" w:hAnsi="SimSun" w:hint="eastAsia"/>
          <w:b/>
          <w:sz w:val="24"/>
          <w:szCs w:val="24"/>
          <w:lang w:eastAsia="zh-TW"/>
        </w:rPr>
        <w:t>成功乃失敗之母</w:t>
      </w:r>
      <w:r w:rsidR="00597E5E" w:rsidRPr="00B044B5">
        <w:rPr>
          <w:rFonts w:ascii="SimSun" w:eastAsia="SimSun" w:hAnsi="SimSun" w:hint="eastAsia"/>
          <w:b/>
          <w:sz w:val="24"/>
          <w:szCs w:val="24"/>
          <w:lang w:eastAsia="zh-TW"/>
        </w:rPr>
        <w:t>（</w:t>
      </w:r>
      <w:r w:rsidR="00786A8B">
        <w:rPr>
          <w:rFonts w:ascii="SimSun" w:eastAsia="SimSun" w:hAnsi="SimSun" w:hint="eastAsia"/>
          <w:b/>
          <w:sz w:val="24"/>
          <w:szCs w:val="24"/>
          <w:lang w:eastAsia="zh-TW"/>
        </w:rPr>
        <w:t>8</w:t>
      </w:r>
      <w:r w:rsidR="0081242E">
        <w:rPr>
          <w:rFonts w:ascii="SimSun" w:eastAsia="SimSun" w:hAnsi="SimSun"/>
          <w:b/>
          <w:sz w:val="24"/>
          <w:szCs w:val="24"/>
          <w:lang w:eastAsia="zh-TW"/>
        </w:rPr>
        <w:t>:</w:t>
      </w:r>
      <w:r w:rsidR="00A536D1" w:rsidRPr="00B044B5">
        <w:rPr>
          <w:rFonts w:ascii="SimSun" w:eastAsia="SimSun" w:hAnsi="SimSun" w:hint="eastAsia"/>
          <w:b/>
          <w:sz w:val="24"/>
          <w:szCs w:val="24"/>
          <w:lang w:eastAsia="zh-TW"/>
        </w:rPr>
        <w:t>1</w:t>
      </w:r>
      <w:r w:rsidR="00597E5E" w:rsidRPr="00B044B5">
        <w:rPr>
          <w:rFonts w:ascii="SimSun" w:eastAsia="SimSun" w:hAnsi="SimSun" w:hint="eastAsia"/>
          <w:b/>
          <w:sz w:val="24"/>
          <w:szCs w:val="24"/>
          <w:lang w:eastAsia="zh-TW"/>
        </w:rPr>
        <w:t>-</w:t>
      </w:r>
      <w:r w:rsidR="00786A8B">
        <w:rPr>
          <w:rFonts w:ascii="SimSun" w:eastAsia="SimSun" w:hAnsi="SimSun" w:hint="eastAsia"/>
          <w:b/>
          <w:sz w:val="24"/>
          <w:szCs w:val="24"/>
          <w:lang w:eastAsia="zh-TW"/>
        </w:rPr>
        <w:t>35</w:t>
      </w:r>
      <w:r w:rsidR="00597E5E" w:rsidRPr="00B044B5">
        <w:rPr>
          <w:rFonts w:ascii="SimSun" w:eastAsia="SimSun" w:hAnsi="SimSun" w:hint="eastAsia"/>
          <w:b/>
          <w:sz w:val="24"/>
          <w:szCs w:val="24"/>
          <w:lang w:eastAsia="zh-TW"/>
        </w:rPr>
        <w:t>）</w:t>
      </w:r>
    </w:p>
    <w:p w:rsidR="0075782C" w:rsidRPr="00B044B5" w:rsidRDefault="0075782C" w:rsidP="00B57350">
      <w:pPr>
        <w:rPr>
          <w:rFonts w:ascii="SimSun" w:eastAsia="SimSun" w:hAnsi="SimSun"/>
          <w:b/>
          <w:sz w:val="24"/>
          <w:szCs w:val="24"/>
          <w:lang w:eastAsia="zh-TW"/>
        </w:rPr>
      </w:pPr>
      <w:r w:rsidRPr="00B044B5">
        <w:rPr>
          <w:rFonts w:ascii="SimSun" w:eastAsia="SimSun" w:hAnsi="SimSun" w:hint="eastAsia"/>
          <w:b/>
          <w:sz w:val="24"/>
          <w:szCs w:val="24"/>
          <w:lang w:eastAsia="zh-TW"/>
        </w:rPr>
        <w:t>引言</w:t>
      </w:r>
    </w:p>
    <w:p w:rsidR="00FA4391" w:rsidRPr="00FA4391" w:rsidRDefault="00DA70AD" w:rsidP="00F16A33">
      <w:pPr>
        <w:ind w:firstLine="720"/>
        <w:rPr>
          <w:rFonts w:ascii="SimSun" w:eastAsia="PMingLiU" w:hAnsi="SimSun"/>
          <w:sz w:val="24"/>
          <w:szCs w:val="24"/>
          <w:lang w:eastAsia="zh-TW"/>
        </w:rPr>
      </w:pPr>
      <w:r>
        <w:rPr>
          <w:rFonts w:ascii="SimSun" w:eastAsia="SimSun" w:hAnsi="SimSun" w:hint="eastAsia"/>
          <w:sz w:val="24"/>
          <w:szCs w:val="24"/>
          <w:lang w:eastAsia="zh-TW"/>
        </w:rPr>
        <w:t>我們在</w:t>
      </w:r>
      <w:r w:rsidR="001E311F">
        <w:rPr>
          <w:rFonts w:ascii="SimSun" w:eastAsia="SimSun" w:hAnsi="SimSun" w:hint="eastAsia"/>
          <w:sz w:val="24"/>
          <w:szCs w:val="24"/>
          <w:lang w:eastAsia="zh-TW"/>
        </w:rPr>
        <w:t>《士師記》的第6和第7章，看到了基甸生命的改變，他從軟弱變爲剛強、</w:t>
      </w:r>
      <w:r w:rsidR="002E3513">
        <w:rPr>
          <w:rFonts w:ascii="SimSun" w:eastAsia="SimSun" w:hAnsi="SimSun" w:hint="eastAsia"/>
          <w:sz w:val="24"/>
          <w:szCs w:val="24"/>
          <w:lang w:eastAsia="zh-TW"/>
        </w:rPr>
        <w:t>他從膽怯變爲壯膽、</w:t>
      </w:r>
      <w:r w:rsidR="001E311F">
        <w:rPr>
          <w:rFonts w:ascii="SimSun" w:eastAsia="SimSun" w:hAnsi="SimSun" w:hint="eastAsia"/>
          <w:sz w:val="24"/>
          <w:szCs w:val="24"/>
          <w:lang w:eastAsia="zh-TW"/>
        </w:rPr>
        <w:t>他從自卑變爲自信</w:t>
      </w:r>
      <w:r w:rsidR="002E3513">
        <w:rPr>
          <w:rFonts w:ascii="SimSun" w:eastAsia="SimSun" w:hAnsi="SimSun" w:hint="eastAsia"/>
          <w:sz w:val="24"/>
          <w:szCs w:val="24"/>
          <w:lang w:eastAsia="zh-TW"/>
        </w:rPr>
        <w:t>，他率領以色列人</w:t>
      </w:r>
      <w:r w:rsidR="001E311F">
        <w:rPr>
          <w:rFonts w:ascii="SimSun" w:eastAsia="SimSun" w:hAnsi="SimSun" w:hint="eastAsia"/>
          <w:sz w:val="24"/>
          <w:szCs w:val="24"/>
          <w:lang w:eastAsia="zh-TW"/>
        </w:rPr>
        <w:t>擊敗了</w:t>
      </w:r>
      <w:r w:rsidR="002E3513">
        <w:rPr>
          <w:rFonts w:ascii="SimSun" w:eastAsia="SimSun" w:hAnsi="SimSun" w:hint="eastAsia"/>
          <w:sz w:val="24"/>
          <w:szCs w:val="24"/>
          <w:lang w:eastAsia="zh-TW"/>
        </w:rPr>
        <w:t>仇敵。</w:t>
      </w:r>
      <w:r w:rsidR="00786A8B">
        <w:rPr>
          <w:rFonts w:ascii="SimSun" w:eastAsia="SimSun" w:hAnsi="SimSun" w:hint="eastAsia"/>
          <w:sz w:val="24"/>
          <w:szCs w:val="24"/>
          <w:lang w:eastAsia="zh-TW"/>
        </w:rPr>
        <w:t>我們可能都會期望基甸有一個</w:t>
      </w:r>
      <w:r w:rsidR="00FA4391">
        <w:rPr>
          <w:rFonts w:ascii="SimSun" w:eastAsia="SimSun" w:hAnsi="SimSun" w:hint="eastAsia"/>
          <w:sz w:val="24"/>
          <w:szCs w:val="24"/>
          <w:lang w:eastAsia="zh-TW"/>
        </w:rPr>
        <w:t>完美的結局，但我們</w:t>
      </w:r>
      <w:r>
        <w:rPr>
          <w:rFonts w:ascii="SimSun" w:eastAsia="SimSun" w:hAnsi="SimSun" w:hint="eastAsia"/>
          <w:sz w:val="24"/>
          <w:szCs w:val="24"/>
          <w:lang w:eastAsia="zh-TW"/>
        </w:rPr>
        <w:t>再没有</w:t>
      </w:r>
      <w:r w:rsidR="00FA4391">
        <w:rPr>
          <w:rFonts w:ascii="SimSun" w:eastAsia="SimSun" w:hAnsi="SimSun" w:hint="eastAsia"/>
          <w:sz w:val="24"/>
          <w:szCs w:val="24"/>
          <w:lang w:eastAsia="zh-TW"/>
        </w:rPr>
        <w:t>第八章看到</w:t>
      </w:r>
      <w:r>
        <w:rPr>
          <w:rFonts w:ascii="SimSun" w:eastAsia="SimSun" w:hAnsi="SimSun" w:hint="eastAsia"/>
          <w:sz w:val="24"/>
          <w:szCs w:val="24"/>
          <w:lang w:eastAsia="zh-TW"/>
        </w:rPr>
        <w:t>基甸</w:t>
      </w:r>
      <w:r w:rsidR="00FA4391">
        <w:rPr>
          <w:rFonts w:ascii="SimSun" w:eastAsia="SimSun" w:hAnsi="SimSun" w:hint="eastAsia"/>
          <w:sz w:val="24"/>
          <w:szCs w:val="24"/>
          <w:lang w:eastAsia="zh-TW"/>
        </w:rPr>
        <w:t>的輝煌，</w:t>
      </w:r>
      <w:r>
        <w:rPr>
          <w:rFonts w:ascii="SimSun" w:eastAsia="SimSun" w:hAnsi="SimSun" w:hint="eastAsia"/>
          <w:sz w:val="24"/>
          <w:szCs w:val="24"/>
          <w:lang w:eastAsia="zh-TW"/>
        </w:rPr>
        <w:t>相反</w:t>
      </w:r>
      <w:r w:rsidR="00FA4391">
        <w:rPr>
          <w:rFonts w:ascii="SimSun" w:eastAsia="SimSun" w:hAnsi="SimSun" w:hint="eastAsia"/>
          <w:sz w:val="24"/>
          <w:szCs w:val="24"/>
          <w:lang w:eastAsia="zh-TW"/>
        </w:rPr>
        <w:t>我們看到的是卻是满满的危機。原來前两章的成功，並不保證基甸有一個完美的結局。</w:t>
      </w:r>
    </w:p>
    <w:p w:rsidR="00BC2521" w:rsidRPr="002E3513" w:rsidRDefault="002E3513" w:rsidP="00F16A33">
      <w:pPr>
        <w:ind w:firstLine="720"/>
        <w:rPr>
          <w:rFonts w:ascii="SimSun" w:eastAsia="PMingLiU" w:hAnsi="SimSun"/>
          <w:sz w:val="24"/>
          <w:szCs w:val="24"/>
          <w:lang w:eastAsia="zh-TW"/>
        </w:rPr>
      </w:pPr>
      <w:r>
        <w:rPr>
          <w:rFonts w:ascii="SimSun" w:eastAsia="SimSun" w:hAnsi="SimSun" w:hint="eastAsia"/>
          <w:sz w:val="24"/>
          <w:szCs w:val="24"/>
          <w:lang w:eastAsia="zh-TW"/>
        </w:rPr>
        <w:t>《士師記》第8章主要描寫</w:t>
      </w:r>
      <w:r w:rsidR="001B40D6">
        <w:rPr>
          <w:rFonts w:ascii="SimSun" w:eastAsia="SimSun" w:hAnsi="SimSun" w:hint="eastAsia"/>
          <w:sz w:val="24"/>
          <w:szCs w:val="24"/>
          <w:lang w:eastAsia="zh-TW"/>
        </w:rPr>
        <w:t>基甸在勝利後對不同人的回應。</w:t>
      </w:r>
    </w:p>
    <w:p w:rsidR="00392E7F" w:rsidRDefault="006F0457" w:rsidP="00392E7F">
      <w:pPr>
        <w:rPr>
          <w:rFonts w:ascii="SimSun" w:eastAsia="PMingLiU" w:hAnsi="SimSun"/>
          <w:sz w:val="24"/>
          <w:szCs w:val="24"/>
          <w:lang w:eastAsia="zh-TW"/>
        </w:rPr>
      </w:pPr>
      <w:r w:rsidRPr="006F0457">
        <w:rPr>
          <w:rFonts w:ascii="SimSun" w:eastAsia="SimSun" w:hAnsi="SimSun" w:hint="eastAsia"/>
          <w:sz w:val="24"/>
          <w:szCs w:val="24"/>
          <w:lang w:eastAsia="zh-TW"/>
        </w:rPr>
        <w:t>第8章的正確時序</w:t>
      </w:r>
      <w:r>
        <w:rPr>
          <w:rFonts w:ascii="SimSun" w:eastAsia="SimSun" w:hAnsi="SimSun" w:hint="eastAsia"/>
          <w:sz w:val="24"/>
          <w:szCs w:val="24"/>
          <w:lang w:eastAsia="zh-TW"/>
        </w:rPr>
        <w:t>應該是：</w:t>
      </w:r>
    </w:p>
    <w:p w:rsidR="006F0457" w:rsidRPr="006F0457" w:rsidRDefault="006F0457" w:rsidP="006F0457">
      <w:pPr>
        <w:pStyle w:val="ListParagraph"/>
        <w:numPr>
          <w:ilvl w:val="0"/>
          <w:numId w:val="12"/>
        </w:numPr>
        <w:rPr>
          <w:rFonts w:ascii="SimSun" w:eastAsia="SimSun" w:hAnsi="SimSun"/>
          <w:sz w:val="24"/>
          <w:szCs w:val="24"/>
          <w:lang w:eastAsia="zh-TW"/>
        </w:rPr>
      </w:pPr>
      <w:r w:rsidRPr="006F0457">
        <w:rPr>
          <w:rFonts w:ascii="SimSun" w:eastAsia="SimSun" w:hAnsi="SimSun" w:hint="eastAsia"/>
          <w:sz w:val="24"/>
          <w:szCs w:val="24"/>
          <w:lang w:eastAsia="zh-TW"/>
        </w:rPr>
        <w:t>基甸追趕二王（</w:t>
      </w:r>
      <w:r w:rsidRPr="006F0457">
        <w:rPr>
          <w:rFonts w:ascii="SimSun" w:eastAsia="SimSun" w:hAnsi="SimSun" w:hint="eastAsia"/>
          <w:sz w:val="24"/>
          <w:szCs w:val="24"/>
        </w:rPr>
        <w:t>4-12</w:t>
      </w:r>
      <w:r w:rsidRPr="006F0457">
        <w:rPr>
          <w:rFonts w:ascii="SimSun" w:eastAsia="SimSun" w:hAnsi="SimSun" w:hint="eastAsia"/>
          <w:sz w:val="24"/>
          <w:szCs w:val="24"/>
          <w:lang w:eastAsia="zh-TW"/>
        </w:rPr>
        <w:t>節）</w:t>
      </w:r>
    </w:p>
    <w:p w:rsidR="006F0457" w:rsidRPr="006F0457" w:rsidRDefault="006F0457" w:rsidP="006F0457">
      <w:pPr>
        <w:pStyle w:val="ListParagraph"/>
        <w:numPr>
          <w:ilvl w:val="0"/>
          <w:numId w:val="12"/>
        </w:numPr>
        <w:rPr>
          <w:rFonts w:ascii="SimSun" w:eastAsia="SimSun" w:hAnsi="SimSun"/>
          <w:sz w:val="24"/>
          <w:szCs w:val="24"/>
          <w:lang w:eastAsia="zh-TW"/>
        </w:rPr>
      </w:pPr>
      <w:r w:rsidRPr="006F0457">
        <w:rPr>
          <w:rFonts w:ascii="SimSun" w:eastAsia="SimSun" w:hAnsi="SimSun" w:hint="eastAsia"/>
          <w:sz w:val="24"/>
          <w:szCs w:val="24"/>
          <w:lang w:eastAsia="zh-TW"/>
        </w:rPr>
        <w:t>在回家的路上，他責备那些態度輕慢的猶太人（13-17節）</w:t>
      </w:r>
    </w:p>
    <w:p w:rsidR="006F0457" w:rsidRPr="006F0457" w:rsidRDefault="006F0457" w:rsidP="006F0457">
      <w:pPr>
        <w:pStyle w:val="ListParagraph"/>
        <w:numPr>
          <w:ilvl w:val="0"/>
          <w:numId w:val="12"/>
        </w:numPr>
        <w:rPr>
          <w:rFonts w:ascii="SimSun" w:eastAsia="SimSun" w:hAnsi="SimSun"/>
          <w:sz w:val="24"/>
          <w:szCs w:val="24"/>
          <w:lang w:eastAsia="zh-TW"/>
        </w:rPr>
      </w:pPr>
      <w:r w:rsidRPr="006F0457">
        <w:rPr>
          <w:rFonts w:ascii="SimSun" w:eastAsia="SimSun" w:hAnsi="SimSun" w:hint="eastAsia"/>
          <w:sz w:val="24"/>
          <w:szCs w:val="24"/>
          <w:lang w:eastAsia="zh-TW"/>
        </w:rPr>
        <w:t>他回家後，以法蓮人向他表示不满（1-3節）</w:t>
      </w:r>
    </w:p>
    <w:p w:rsidR="006F0457" w:rsidRPr="006F0457" w:rsidRDefault="006F0457" w:rsidP="006F0457">
      <w:pPr>
        <w:pStyle w:val="ListParagraph"/>
        <w:numPr>
          <w:ilvl w:val="0"/>
          <w:numId w:val="12"/>
        </w:numPr>
        <w:rPr>
          <w:rFonts w:ascii="SimSun" w:eastAsia="SimSun" w:hAnsi="SimSun"/>
          <w:sz w:val="24"/>
          <w:szCs w:val="24"/>
          <w:lang w:eastAsia="zh-TW"/>
        </w:rPr>
      </w:pPr>
      <w:r w:rsidRPr="006F0457">
        <w:rPr>
          <w:rFonts w:ascii="SimSun" w:eastAsia="SimSun" w:hAnsi="SimSun" w:hint="eastAsia"/>
          <w:sz w:val="24"/>
          <w:szCs w:val="24"/>
          <w:lang w:eastAsia="zh-TW"/>
        </w:rPr>
        <w:t>殺死二王（</w:t>
      </w:r>
      <w:r w:rsidRPr="006F0457">
        <w:rPr>
          <w:rFonts w:ascii="SimSun" w:eastAsia="SimSun" w:hAnsi="SimSun" w:hint="eastAsia"/>
          <w:sz w:val="24"/>
          <w:szCs w:val="24"/>
        </w:rPr>
        <w:t>18-21</w:t>
      </w:r>
      <w:r w:rsidRPr="006F0457">
        <w:rPr>
          <w:rFonts w:ascii="SimSun" w:eastAsia="SimSun" w:hAnsi="SimSun" w:hint="eastAsia"/>
          <w:sz w:val="24"/>
          <w:szCs w:val="24"/>
          <w:lang w:eastAsia="zh-TW"/>
        </w:rPr>
        <w:t>節）</w:t>
      </w:r>
    </w:p>
    <w:p w:rsidR="006F0457" w:rsidRPr="006F0457" w:rsidRDefault="006F0457" w:rsidP="006F0457">
      <w:pPr>
        <w:pStyle w:val="ListParagraph"/>
        <w:numPr>
          <w:ilvl w:val="0"/>
          <w:numId w:val="12"/>
        </w:numPr>
        <w:rPr>
          <w:rFonts w:ascii="SimSun" w:eastAsia="SimSun" w:hAnsi="SimSun"/>
          <w:sz w:val="24"/>
          <w:szCs w:val="24"/>
          <w:lang w:eastAsia="zh-TW"/>
        </w:rPr>
      </w:pPr>
      <w:r w:rsidRPr="006F0457">
        <w:rPr>
          <w:rFonts w:ascii="SimSun" w:eastAsia="SimSun" w:hAnsi="SimSun" w:hint="eastAsia"/>
          <w:sz w:val="24"/>
          <w:szCs w:val="24"/>
          <w:lang w:eastAsia="zh-TW"/>
        </w:rPr>
        <w:t>基甸的</w:t>
      </w:r>
      <w:r w:rsidRPr="006F0457">
        <w:rPr>
          <w:rFonts w:ascii="SimSun" w:eastAsia="SimSun" w:hAnsi="SimSun" w:hint="eastAsia"/>
          <w:sz w:val="24"/>
          <w:szCs w:val="24"/>
        </w:rPr>
        <w:t>“</w:t>
      </w:r>
      <w:r w:rsidRPr="006F0457">
        <w:rPr>
          <w:rFonts w:ascii="SimSun" w:eastAsia="SimSun" w:hAnsi="SimSun" w:hint="eastAsia"/>
          <w:sz w:val="24"/>
          <w:szCs w:val="24"/>
          <w:lang w:eastAsia="zh-TW"/>
        </w:rPr>
        <w:t>退休</w:t>
      </w:r>
      <w:r w:rsidRPr="006F0457">
        <w:rPr>
          <w:rFonts w:ascii="SimSun" w:eastAsia="SimSun" w:hAnsi="SimSun" w:hint="eastAsia"/>
          <w:sz w:val="24"/>
          <w:szCs w:val="24"/>
        </w:rPr>
        <w:t>”</w:t>
      </w:r>
      <w:r w:rsidRPr="006F0457">
        <w:rPr>
          <w:rFonts w:ascii="SimSun" w:eastAsia="SimSun" w:hAnsi="SimSun" w:hint="eastAsia"/>
          <w:sz w:val="24"/>
          <w:szCs w:val="24"/>
          <w:lang w:eastAsia="zh-TW"/>
        </w:rPr>
        <w:t>（</w:t>
      </w:r>
      <w:r w:rsidRPr="006F0457">
        <w:rPr>
          <w:rFonts w:ascii="SimSun" w:eastAsia="SimSun" w:hAnsi="SimSun" w:hint="eastAsia"/>
          <w:sz w:val="24"/>
          <w:szCs w:val="24"/>
        </w:rPr>
        <w:t>22-35</w:t>
      </w:r>
      <w:r w:rsidRPr="006F0457">
        <w:rPr>
          <w:rFonts w:ascii="SimSun" w:eastAsia="SimSun" w:hAnsi="SimSun" w:hint="eastAsia"/>
          <w:sz w:val="24"/>
          <w:szCs w:val="24"/>
          <w:lang w:eastAsia="zh-TW"/>
        </w:rPr>
        <w:t>節）</w:t>
      </w:r>
    </w:p>
    <w:p w:rsidR="00BF54B8" w:rsidRPr="006F4878" w:rsidRDefault="00BF54B8" w:rsidP="00BF54B8">
      <w:pPr>
        <w:rPr>
          <w:rFonts w:ascii="SimSun" w:eastAsia="SimSun" w:hAnsi="SimSun"/>
          <w:sz w:val="24"/>
          <w:szCs w:val="24"/>
          <w:lang w:eastAsia="zh-TW"/>
        </w:rPr>
      </w:pPr>
      <w:r w:rsidRPr="006F4878">
        <w:rPr>
          <w:rFonts w:ascii="SimSun" w:eastAsia="SimSun" w:hAnsi="SimSun" w:hint="eastAsia"/>
          <w:sz w:val="24"/>
          <w:szCs w:val="24"/>
          <w:lang w:eastAsia="zh-TW"/>
        </w:rPr>
        <w:t>第</w:t>
      </w:r>
      <w:r w:rsidRPr="006F4878">
        <w:rPr>
          <w:rFonts w:ascii="SimSun" w:eastAsia="SimSun" w:hAnsi="SimSun" w:hint="eastAsia"/>
          <w:sz w:val="24"/>
          <w:szCs w:val="24"/>
        </w:rPr>
        <w:t>1</w:t>
      </w:r>
      <w:r w:rsidR="00B92328">
        <w:rPr>
          <w:rFonts w:ascii="SimSun" w:eastAsia="SimSun" w:hAnsi="SimSun" w:hint="eastAsia"/>
          <w:sz w:val="24"/>
          <w:szCs w:val="24"/>
        </w:rPr>
        <w:t>-3</w:t>
      </w:r>
      <w:r w:rsidRPr="006F4878">
        <w:rPr>
          <w:rFonts w:ascii="SimSun" w:eastAsia="SimSun" w:hAnsi="SimSun" w:hint="eastAsia"/>
          <w:sz w:val="24"/>
          <w:szCs w:val="24"/>
          <w:lang w:eastAsia="zh-TW"/>
        </w:rPr>
        <w:t>節</w:t>
      </w:r>
    </w:p>
    <w:p w:rsidR="00A452AA" w:rsidRPr="00A452AA" w:rsidRDefault="00A452AA" w:rsidP="00B57350">
      <w:pPr>
        <w:rPr>
          <w:rFonts w:ascii="SimSun" w:eastAsia="SimSun" w:hAnsi="SimSun"/>
          <w:color w:val="000000" w:themeColor="text1"/>
          <w:sz w:val="24"/>
          <w:szCs w:val="24"/>
          <w:lang w:eastAsia="zh-TW"/>
        </w:rPr>
      </w:pPr>
      <w:r w:rsidRPr="00A452AA">
        <w:rPr>
          <w:rFonts w:ascii="SimSun" w:eastAsia="SimSun" w:hAnsi="SimSun" w:hint="eastAsia"/>
          <w:color w:val="000000" w:themeColor="text1"/>
          <w:sz w:val="24"/>
          <w:szCs w:val="24"/>
          <w:lang w:eastAsia="zh-TW"/>
        </w:rPr>
        <w:t>面對以法蓮人的挑戰，基甸選擇了息事寧人的策略，從而化解了他與以法蓮人之間的矛盾。</w:t>
      </w:r>
      <w:r>
        <w:rPr>
          <w:rFonts w:ascii="SimSun" w:eastAsia="SimSun" w:hAnsi="SimSun" w:hint="eastAsia"/>
          <w:color w:val="000000" w:themeColor="text1"/>
          <w:sz w:val="24"/>
          <w:szCs w:val="24"/>
          <w:lang w:eastAsia="zh-TW"/>
        </w:rPr>
        <w:t xml:space="preserve">正如箴言15章1節說： </w:t>
      </w:r>
      <w:r w:rsidRPr="00A452AA">
        <w:rPr>
          <w:rFonts w:ascii="SimSun" w:eastAsia="SimSun" w:hAnsi="SimSun" w:hint="eastAsia"/>
          <w:color w:val="000000" w:themeColor="text1"/>
          <w:sz w:val="24"/>
          <w:szCs w:val="24"/>
          <w:lang w:eastAsia="zh-TW"/>
        </w:rPr>
        <w:t>“</w:t>
      </w:r>
      <w:r w:rsidRPr="00A452AA">
        <w:rPr>
          <w:rFonts w:ascii="SimSun" w:eastAsia="SimSun" w:hAnsi="SimSun"/>
          <w:sz w:val="24"/>
          <w:szCs w:val="24"/>
          <w:lang w:eastAsia="zh-TW"/>
        </w:rPr>
        <w:t>回答柔和、使怒消退</w:t>
      </w:r>
      <w:r>
        <w:rPr>
          <w:rFonts w:ascii="SimSun" w:eastAsia="SimSun" w:hAnsi="SimSun" w:hint="eastAsia"/>
          <w:sz w:val="24"/>
          <w:szCs w:val="24"/>
          <w:lang w:eastAsia="zh-TW"/>
        </w:rPr>
        <w:t>；</w:t>
      </w:r>
      <w:r w:rsidRPr="00A452AA">
        <w:rPr>
          <w:rFonts w:ascii="SimSun" w:eastAsia="SimSun" w:hAnsi="SimSun"/>
          <w:sz w:val="24"/>
          <w:szCs w:val="24"/>
          <w:lang w:eastAsia="zh-TW"/>
        </w:rPr>
        <w:t>言語暴戾、觸動怒氣</w:t>
      </w:r>
      <w:r w:rsidRPr="00A452AA">
        <w:rPr>
          <w:rFonts w:ascii="SimSun" w:eastAsia="SimSun" w:hAnsi="SimSun" w:cs="PMingLiU" w:hint="eastAsia"/>
          <w:sz w:val="24"/>
          <w:szCs w:val="24"/>
          <w:lang w:eastAsia="zh-TW"/>
        </w:rPr>
        <w:t>。”</w:t>
      </w:r>
    </w:p>
    <w:p w:rsidR="00A452AA" w:rsidRPr="005557D5" w:rsidRDefault="005557D5" w:rsidP="00B57350">
      <w:pPr>
        <w:rPr>
          <w:rFonts w:ascii="SimSun" w:eastAsia="SimSun" w:hAnsi="SimSun"/>
          <w:color w:val="000000" w:themeColor="text1"/>
          <w:sz w:val="24"/>
          <w:szCs w:val="24"/>
          <w:lang w:eastAsia="zh-TW"/>
        </w:rPr>
      </w:pPr>
      <w:r>
        <w:rPr>
          <w:rFonts w:ascii="SimSun" w:eastAsia="SimSun" w:hAnsi="SimSun" w:hint="eastAsia"/>
          <w:color w:val="000000" w:themeColor="text1"/>
          <w:sz w:val="24"/>
          <w:szCs w:val="24"/>
          <w:lang w:eastAsia="zh-TW"/>
        </w:rPr>
        <w:t>基甸與</w:t>
      </w:r>
      <w:r w:rsidR="00A452AA" w:rsidRPr="005557D5">
        <w:rPr>
          <w:rFonts w:ascii="SimSun" w:eastAsia="SimSun" w:hAnsi="SimSun" w:hint="eastAsia"/>
          <w:color w:val="000000" w:themeColor="text1"/>
          <w:sz w:val="24"/>
          <w:szCs w:val="24"/>
          <w:lang w:eastAsia="zh-TW"/>
        </w:rPr>
        <w:t>以法蓮人的</w:t>
      </w:r>
      <w:r>
        <w:rPr>
          <w:rFonts w:ascii="SimSun" w:eastAsia="SimSun" w:hAnsi="SimSun" w:hint="eastAsia"/>
          <w:color w:val="000000" w:themeColor="text1"/>
          <w:sz w:val="24"/>
          <w:szCs w:val="24"/>
          <w:lang w:eastAsia="zh-TW"/>
        </w:rPr>
        <w:t>矛盾是相當大的</w:t>
      </w:r>
      <w:r w:rsidRPr="005557D5">
        <w:rPr>
          <w:rFonts w:ascii="SimSun" w:eastAsia="SimSun" w:hAnsi="SimSun" w:hint="eastAsia"/>
          <w:color w:val="000000" w:themeColor="text1"/>
          <w:sz w:val="24"/>
          <w:szCs w:val="24"/>
          <w:lang w:eastAsia="zh-TW"/>
        </w:rPr>
        <w:t>。</w:t>
      </w:r>
    </w:p>
    <w:p w:rsidR="005557D5" w:rsidRPr="005557D5" w:rsidRDefault="005557D5" w:rsidP="005557D5">
      <w:pPr>
        <w:pStyle w:val="ListParagraph"/>
        <w:numPr>
          <w:ilvl w:val="0"/>
          <w:numId w:val="13"/>
        </w:numPr>
        <w:rPr>
          <w:rFonts w:ascii="SimSun" w:eastAsia="SimSun" w:hAnsi="SimSun" w:cs="PMingLiU"/>
          <w:color w:val="000000" w:themeColor="text1"/>
          <w:sz w:val="24"/>
          <w:szCs w:val="24"/>
        </w:rPr>
      </w:pPr>
      <w:r w:rsidRPr="005557D5">
        <w:rPr>
          <w:rFonts w:ascii="SimSun" w:eastAsia="SimSun" w:hAnsi="SimSun"/>
          <w:color w:val="000000" w:themeColor="text1"/>
          <w:sz w:val="24"/>
          <w:szCs w:val="24"/>
        </w:rPr>
        <w:t>大大地爭</w:t>
      </w:r>
      <w:r w:rsidRPr="005557D5">
        <w:rPr>
          <w:rFonts w:ascii="SimSun" w:eastAsia="SimSun" w:hAnsi="SimSun" w:cs="PMingLiU" w:hint="eastAsia"/>
          <w:color w:val="000000" w:themeColor="text1"/>
          <w:sz w:val="24"/>
          <w:szCs w:val="24"/>
        </w:rPr>
        <w:t>吵（和合本）</w:t>
      </w:r>
    </w:p>
    <w:p w:rsidR="005557D5" w:rsidRPr="005557D5" w:rsidRDefault="005557D5" w:rsidP="005557D5">
      <w:pPr>
        <w:pStyle w:val="ListParagraph"/>
        <w:numPr>
          <w:ilvl w:val="0"/>
          <w:numId w:val="13"/>
        </w:numPr>
        <w:rPr>
          <w:rStyle w:val="info"/>
          <w:rFonts w:ascii="SimSun" w:eastAsia="SimSun" w:hAnsi="SimSun"/>
          <w:color w:val="000000" w:themeColor="text1"/>
          <w:sz w:val="24"/>
          <w:szCs w:val="24"/>
          <w:lang w:eastAsia="zh-TW"/>
        </w:rPr>
      </w:pPr>
      <w:r w:rsidRPr="005557D5">
        <w:rPr>
          <w:rStyle w:val="info"/>
          <w:rFonts w:ascii="SimSun" w:eastAsia="SimSun" w:hAnsi="SimSun" w:hint="eastAsia"/>
          <w:color w:val="000000" w:themeColor="text1"/>
          <w:sz w:val="24"/>
          <w:szCs w:val="24"/>
          <w:lang w:eastAsia="zh-TW"/>
        </w:rPr>
        <w:t>極力吵鬧（吕振中</w:t>
      </w:r>
      <w:r w:rsidRPr="005557D5">
        <w:rPr>
          <w:rStyle w:val="info"/>
          <w:rFonts w:ascii="SimSun" w:eastAsia="SimSun" w:hAnsi="SimSun"/>
          <w:color w:val="000000" w:themeColor="text1"/>
          <w:sz w:val="24"/>
          <w:szCs w:val="24"/>
          <w:lang w:eastAsia="zh-TW"/>
        </w:rPr>
        <w:t>）</w:t>
      </w:r>
    </w:p>
    <w:p w:rsidR="005557D5" w:rsidRPr="005557D5" w:rsidRDefault="005557D5" w:rsidP="005557D5">
      <w:pPr>
        <w:pStyle w:val="ListParagraph"/>
        <w:numPr>
          <w:ilvl w:val="0"/>
          <w:numId w:val="13"/>
        </w:numPr>
        <w:rPr>
          <w:rFonts w:ascii="SimSun" w:eastAsia="SimSun" w:hAnsi="SimSun"/>
          <w:color w:val="000000" w:themeColor="text1"/>
          <w:sz w:val="24"/>
          <w:szCs w:val="24"/>
          <w:lang w:eastAsia="zh-TW"/>
        </w:rPr>
      </w:pPr>
      <w:r w:rsidRPr="005557D5">
        <w:rPr>
          <w:rFonts w:ascii="SimSun" w:eastAsia="SimSun" w:hAnsi="SimSun"/>
          <w:color w:val="000000" w:themeColor="text1"/>
          <w:sz w:val="24"/>
          <w:szCs w:val="24"/>
          <w:lang w:eastAsia="zh-TW"/>
        </w:rPr>
        <w:t>激烈地與他爭</w:t>
      </w:r>
      <w:r w:rsidRPr="005557D5">
        <w:rPr>
          <w:rFonts w:ascii="SimSun" w:eastAsia="SimSun" w:hAnsi="SimSun" w:cs="Microsoft JhengHei" w:hint="eastAsia"/>
          <w:color w:val="000000" w:themeColor="text1"/>
          <w:sz w:val="24"/>
          <w:szCs w:val="24"/>
          <w:lang w:eastAsia="zh-TW"/>
        </w:rPr>
        <w:t>吵（思高）</w:t>
      </w:r>
    </w:p>
    <w:p w:rsidR="0005333D" w:rsidRPr="005102B5" w:rsidRDefault="002A0C01"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第4節</w:t>
      </w:r>
    </w:p>
    <w:p w:rsidR="0038653E" w:rsidRPr="005102B5" w:rsidRDefault="00332F5A" w:rsidP="00B57350">
      <w:pPr>
        <w:rPr>
          <w:rFonts w:ascii="SimSun" w:eastAsia="PMingLiU" w:hAnsi="SimSun"/>
          <w:color w:val="000000" w:themeColor="text1"/>
          <w:sz w:val="24"/>
          <w:szCs w:val="24"/>
          <w:lang w:eastAsia="zh-TW"/>
        </w:rPr>
      </w:pPr>
      <w:r w:rsidRPr="005102B5">
        <w:rPr>
          <w:rFonts w:ascii="SimSun" w:eastAsia="SimSun" w:hAnsi="SimSun" w:hint="eastAsia"/>
          <w:color w:val="000000" w:themeColor="text1"/>
          <w:sz w:val="24"/>
          <w:szCs w:val="24"/>
          <w:lang w:eastAsia="zh-TW"/>
        </w:rPr>
        <w:t>這</w:t>
      </w:r>
      <w:r w:rsidR="00795BB4" w:rsidRPr="005102B5">
        <w:rPr>
          <w:rFonts w:ascii="SimSun" w:eastAsia="SimSun" w:hAnsi="SimSun" w:hint="eastAsia"/>
          <w:color w:val="000000" w:themeColor="text1"/>
          <w:sz w:val="24"/>
          <w:szCs w:val="24"/>
          <w:lang w:eastAsia="zh-TW"/>
        </w:rPr>
        <w:t>經文</w:t>
      </w:r>
      <w:r w:rsidR="005557D5">
        <w:rPr>
          <w:rFonts w:ascii="SimSun" w:eastAsia="SimSun" w:hAnsi="SimSun" w:hint="eastAsia"/>
          <w:color w:val="000000" w:themeColor="text1"/>
          <w:sz w:val="24"/>
          <w:szCs w:val="24"/>
          <w:lang w:eastAsia="zh-TW"/>
        </w:rPr>
        <w:t>應該是第7章22節的延續</w:t>
      </w:r>
      <w:r w:rsidR="00F710BA" w:rsidRPr="005102B5">
        <w:rPr>
          <w:rFonts w:ascii="SimSun" w:eastAsia="SimSun" w:hAnsi="SimSun" w:hint="eastAsia"/>
          <w:color w:val="000000" w:themeColor="text1"/>
          <w:sz w:val="24"/>
          <w:szCs w:val="24"/>
          <w:lang w:eastAsia="zh-TW"/>
        </w:rPr>
        <w:t>。</w:t>
      </w:r>
    </w:p>
    <w:p w:rsidR="008265C6" w:rsidRPr="00FA40E8" w:rsidRDefault="008265C6" w:rsidP="00B57350">
      <w:pPr>
        <w:rPr>
          <w:rFonts w:ascii="SimSun" w:eastAsia="SimSun" w:hAnsi="SimSun"/>
          <w:color w:val="000000" w:themeColor="text1"/>
          <w:sz w:val="24"/>
          <w:szCs w:val="24"/>
          <w:lang w:eastAsia="zh-TW"/>
        </w:rPr>
      </w:pPr>
      <w:r w:rsidRPr="00FA40E8">
        <w:rPr>
          <w:rFonts w:ascii="SimSun" w:eastAsia="SimSun" w:hAnsi="SimSun" w:hint="eastAsia"/>
          <w:color w:val="000000" w:themeColor="text1"/>
          <w:sz w:val="24"/>
          <w:szCs w:val="24"/>
          <w:lang w:eastAsia="zh-TW"/>
        </w:rPr>
        <w:t>第</w:t>
      </w:r>
      <w:r w:rsidR="00373CB7" w:rsidRPr="00FA40E8">
        <w:rPr>
          <w:rFonts w:ascii="SimSun" w:eastAsia="SimSun" w:hAnsi="SimSun" w:hint="eastAsia"/>
          <w:color w:val="000000" w:themeColor="text1"/>
          <w:sz w:val="24"/>
          <w:szCs w:val="24"/>
          <w:lang w:eastAsia="zh-TW"/>
        </w:rPr>
        <w:t>5-9</w:t>
      </w:r>
      <w:r w:rsidRPr="00FA40E8">
        <w:rPr>
          <w:rFonts w:ascii="SimSun" w:eastAsia="SimSun" w:hAnsi="SimSun" w:hint="eastAsia"/>
          <w:color w:val="000000" w:themeColor="text1"/>
          <w:sz w:val="24"/>
          <w:szCs w:val="24"/>
          <w:lang w:eastAsia="zh-TW"/>
        </w:rPr>
        <w:t>節</w:t>
      </w:r>
    </w:p>
    <w:p w:rsidR="0038653E" w:rsidRPr="00FA40E8" w:rsidRDefault="00FA40E8" w:rsidP="00B57350">
      <w:pPr>
        <w:rPr>
          <w:rFonts w:ascii="SimSun" w:eastAsia="SimSun" w:hAnsi="SimSun"/>
          <w:color w:val="000000" w:themeColor="text1"/>
          <w:sz w:val="24"/>
          <w:szCs w:val="24"/>
          <w:lang w:eastAsia="zh-TW"/>
        </w:rPr>
      </w:pPr>
      <w:r w:rsidRPr="00FA40E8">
        <w:rPr>
          <w:rFonts w:ascii="SimSun" w:eastAsia="SimSun" w:hAnsi="SimSun" w:hint="eastAsia"/>
          <w:color w:val="000000" w:themeColor="text1"/>
          <w:sz w:val="24"/>
          <w:szCs w:val="24"/>
          <w:lang w:eastAsia="zh-TW"/>
        </w:rPr>
        <w:t>【</w:t>
      </w:r>
      <w:r w:rsidR="00373CB7" w:rsidRPr="00FA40E8">
        <w:rPr>
          <w:rFonts w:ascii="SimSun" w:eastAsia="SimSun" w:hAnsi="SimSun" w:hint="eastAsia"/>
          <w:color w:val="000000" w:themeColor="text1"/>
          <w:sz w:val="24"/>
          <w:szCs w:val="24"/>
          <w:lang w:eastAsia="zh-TW"/>
        </w:rPr>
        <w:t>疏割</w:t>
      </w:r>
      <w:r w:rsidRPr="00FA40E8">
        <w:rPr>
          <w:rFonts w:ascii="SimSun" w:eastAsia="SimSun" w:hAnsi="SimSun" w:hint="eastAsia"/>
          <w:color w:val="000000" w:themeColor="text1"/>
          <w:sz w:val="24"/>
          <w:szCs w:val="24"/>
          <w:lang w:eastAsia="zh-TW"/>
        </w:rPr>
        <w:t>】</w:t>
      </w:r>
      <w:r w:rsidR="00373CB7" w:rsidRPr="00FA40E8">
        <w:rPr>
          <w:rFonts w:ascii="SimSun" w:eastAsia="SimSun" w:hAnsi="SimSun" w:hint="eastAsia"/>
          <w:color w:val="000000" w:themeColor="text1"/>
          <w:sz w:val="24"/>
          <w:szCs w:val="24"/>
          <w:lang w:eastAsia="zh-TW"/>
        </w:rPr>
        <w:t>和</w:t>
      </w:r>
      <w:r w:rsidRPr="00FA40E8">
        <w:rPr>
          <w:rFonts w:ascii="SimSun" w:eastAsia="SimSun" w:hAnsi="SimSun" w:hint="eastAsia"/>
          <w:color w:val="000000" w:themeColor="text1"/>
          <w:sz w:val="24"/>
          <w:szCs w:val="24"/>
          <w:lang w:eastAsia="zh-TW"/>
        </w:rPr>
        <w:t>【</w:t>
      </w:r>
      <w:r w:rsidR="00720129" w:rsidRPr="00FA40E8">
        <w:rPr>
          <w:rFonts w:ascii="SimSun" w:eastAsia="SimSun" w:hAnsi="SimSun" w:hint="eastAsia"/>
          <w:color w:val="000000" w:themeColor="text1"/>
          <w:sz w:val="24"/>
          <w:szCs w:val="24"/>
          <w:lang w:eastAsia="zh-TW"/>
        </w:rPr>
        <w:t>毘</w:t>
      </w:r>
      <w:r w:rsidR="00373CB7" w:rsidRPr="00FA40E8">
        <w:rPr>
          <w:rFonts w:ascii="SimSun" w:eastAsia="SimSun" w:hAnsi="SimSun" w:hint="eastAsia"/>
          <w:color w:val="000000" w:themeColor="text1"/>
          <w:sz w:val="24"/>
          <w:szCs w:val="24"/>
          <w:lang w:eastAsia="zh-TW"/>
        </w:rPr>
        <w:t>努伊勒</w:t>
      </w:r>
      <w:r w:rsidRPr="00FA40E8">
        <w:rPr>
          <w:rFonts w:ascii="SimSun" w:eastAsia="SimSun" w:hAnsi="SimSun" w:hint="eastAsia"/>
          <w:color w:val="000000" w:themeColor="text1"/>
          <w:sz w:val="24"/>
          <w:szCs w:val="24"/>
          <w:lang w:eastAsia="zh-TW"/>
        </w:rPr>
        <w:t>】</w:t>
      </w:r>
      <w:r w:rsidR="00720129" w:rsidRPr="00FA40E8">
        <w:rPr>
          <w:rFonts w:ascii="SimSun" w:eastAsia="SimSun" w:hAnsi="SimSun" w:hint="eastAsia"/>
          <w:color w:val="000000" w:themeColor="text1"/>
          <w:sz w:val="24"/>
          <w:szCs w:val="24"/>
          <w:lang w:eastAsia="zh-TW"/>
        </w:rPr>
        <w:t xml:space="preserve"> </w:t>
      </w:r>
      <w:r w:rsidR="00720129" w:rsidRPr="00FA40E8">
        <w:rPr>
          <w:rFonts w:ascii="SimSun" w:eastAsia="SimSun" w:hAnsi="SimSun"/>
          <w:color w:val="000000" w:themeColor="text1"/>
          <w:sz w:val="24"/>
          <w:szCs w:val="24"/>
          <w:lang w:eastAsia="zh-TW"/>
        </w:rPr>
        <w:t xml:space="preserve">– </w:t>
      </w:r>
      <w:r w:rsidR="00720129" w:rsidRPr="00FA40E8">
        <w:rPr>
          <w:rFonts w:ascii="SimSun" w:eastAsia="SimSun" w:hAnsi="SimSun" w:hint="eastAsia"/>
          <w:color w:val="000000" w:themeColor="text1"/>
          <w:sz w:val="24"/>
          <w:szCs w:val="24"/>
          <w:lang w:eastAsia="zh-TW"/>
        </w:rPr>
        <w:t>两個以色列城鎮。</w:t>
      </w:r>
      <w:r w:rsidRPr="00FA40E8">
        <w:rPr>
          <w:rFonts w:ascii="SimSun" w:eastAsia="SimSun" w:hAnsi="SimSun" w:hint="eastAsia"/>
          <w:color w:val="000000" w:themeColor="text1"/>
          <w:sz w:val="24"/>
          <w:szCs w:val="24"/>
          <w:lang w:eastAsia="zh-TW"/>
        </w:rPr>
        <w:t>他們應該在迦得支派的分地裏面。</w:t>
      </w:r>
    </w:p>
    <w:p w:rsidR="00FA40E8" w:rsidRPr="00FA40E8" w:rsidRDefault="00FA40E8" w:rsidP="00B57350">
      <w:pPr>
        <w:rPr>
          <w:rFonts w:ascii="SimSun" w:eastAsia="SimSun" w:hAnsi="SimSun"/>
          <w:color w:val="000000" w:themeColor="text1"/>
          <w:sz w:val="24"/>
          <w:szCs w:val="24"/>
          <w:lang w:eastAsia="zh-TW"/>
        </w:rPr>
      </w:pPr>
      <w:r w:rsidRPr="00FA40E8">
        <w:rPr>
          <w:rFonts w:ascii="SimSun" w:eastAsia="SimSun" w:hAnsi="SimSun" w:hint="eastAsia"/>
          <w:color w:val="000000" w:themeColor="text1"/>
          <w:sz w:val="24"/>
          <w:szCs w:val="24"/>
          <w:lang w:eastAsia="zh-TW"/>
        </w:rPr>
        <w:t>【西巴】和【撒慕拿】：應該不是米甸王的原名。西巴意思是牺牲，而撒慕拿的意思是拒絕保護。可見這两個字是諷刺他們的結局。</w:t>
      </w:r>
    </w:p>
    <w:p w:rsidR="00FA40E8" w:rsidRPr="00055AC0" w:rsidRDefault="00FA40E8" w:rsidP="00B57350">
      <w:pPr>
        <w:rPr>
          <w:rFonts w:ascii="SimSun" w:eastAsia="PMingLiU" w:hAnsi="SimSun"/>
          <w:color w:val="000000" w:themeColor="text1"/>
          <w:sz w:val="24"/>
          <w:szCs w:val="24"/>
          <w:lang w:eastAsia="zh-TW"/>
        </w:rPr>
      </w:pPr>
      <w:r w:rsidRPr="00FA40E8">
        <w:rPr>
          <w:rFonts w:ascii="SimSun" w:eastAsia="SimSun" w:hAnsi="SimSun" w:hint="eastAsia"/>
          <w:color w:val="000000" w:themeColor="text1"/>
          <w:sz w:val="24"/>
          <w:szCs w:val="24"/>
          <w:lang w:eastAsia="zh-TW"/>
        </w:rPr>
        <w:t>【樓】</w:t>
      </w:r>
      <w:r w:rsidR="00055AC0">
        <w:rPr>
          <w:rFonts w:ascii="SimSun" w:eastAsia="SimSun" w:hAnsi="SimSun" w:hint="eastAsia"/>
          <w:color w:val="000000" w:themeColor="text1"/>
          <w:sz w:val="24"/>
          <w:szCs w:val="24"/>
          <w:lang w:eastAsia="zh-TW"/>
        </w:rPr>
        <w:t>：是指一些軍事要塞，“我必拆毁這樓”意思是要他們失去安全保障。</w:t>
      </w:r>
    </w:p>
    <w:p w:rsidR="008265C6" w:rsidRPr="005102B5" w:rsidRDefault="008265C6"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w:t>
      </w:r>
      <w:r w:rsidR="00055AC0">
        <w:rPr>
          <w:rFonts w:ascii="SimSun" w:eastAsia="SimSun" w:hAnsi="SimSun" w:hint="eastAsia"/>
          <w:color w:val="000000" w:themeColor="text1"/>
          <w:sz w:val="24"/>
          <w:szCs w:val="24"/>
          <w:lang w:eastAsia="zh-TW"/>
        </w:rPr>
        <w:t>10</w:t>
      </w:r>
      <w:r w:rsidRPr="005102B5">
        <w:rPr>
          <w:rFonts w:ascii="SimSun" w:eastAsia="SimSun" w:hAnsi="SimSun" w:hint="eastAsia"/>
          <w:color w:val="000000" w:themeColor="text1"/>
          <w:sz w:val="24"/>
          <w:szCs w:val="24"/>
          <w:lang w:eastAsia="zh-TW"/>
        </w:rPr>
        <w:t>節</w:t>
      </w:r>
    </w:p>
    <w:p w:rsidR="008265C6" w:rsidRPr="005102B5" w:rsidRDefault="00055AC0" w:rsidP="00B57350">
      <w:pPr>
        <w:rPr>
          <w:rFonts w:ascii="SimSun" w:eastAsia="SimSun" w:hAnsi="SimSun"/>
          <w:color w:val="000000" w:themeColor="text1"/>
          <w:sz w:val="24"/>
          <w:szCs w:val="24"/>
          <w:lang w:eastAsia="zh-TW"/>
        </w:rPr>
      </w:pPr>
      <w:r>
        <w:rPr>
          <w:rFonts w:ascii="SimSun" w:eastAsia="SimSun" w:hAnsi="SimSun" w:hint="eastAsia"/>
          <w:color w:val="000000" w:themeColor="text1"/>
          <w:sz w:val="24"/>
          <w:szCs w:val="24"/>
          <w:lang w:eastAsia="zh-TW"/>
        </w:rPr>
        <w:t>這裏告訴了我們米甸的聯軍的人數，總共有135000人</w:t>
      </w:r>
      <w:r w:rsidR="008265C6" w:rsidRPr="005102B5">
        <w:rPr>
          <w:rFonts w:ascii="SimSun" w:eastAsia="SimSun" w:hAnsi="SimSun" w:hint="eastAsia"/>
          <w:color w:val="000000" w:themeColor="text1"/>
          <w:sz w:val="24"/>
          <w:szCs w:val="24"/>
          <w:lang w:eastAsia="zh-TW"/>
        </w:rPr>
        <w:t>。</w:t>
      </w:r>
    </w:p>
    <w:p w:rsidR="008265C6" w:rsidRDefault="008265C6" w:rsidP="00B57350">
      <w:pPr>
        <w:rPr>
          <w:rFonts w:ascii="SimSun" w:eastAsia="PMingLiU"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第1</w:t>
      </w:r>
      <w:r w:rsidR="000809B7">
        <w:rPr>
          <w:rFonts w:ascii="SimSun" w:eastAsia="SimSun" w:hAnsi="SimSun" w:hint="eastAsia"/>
          <w:color w:val="000000" w:themeColor="text1"/>
          <w:sz w:val="24"/>
          <w:szCs w:val="24"/>
          <w:lang w:eastAsia="zh-TW"/>
        </w:rPr>
        <w:t>1</w:t>
      </w:r>
      <w:r w:rsidRPr="005102B5">
        <w:rPr>
          <w:rFonts w:ascii="SimSun" w:eastAsia="SimSun" w:hAnsi="SimSun" w:hint="eastAsia"/>
          <w:color w:val="000000" w:themeColor="text1"/>
          <w:sz w:val="24"/>
          <w:szCs w:val="24"/>
          <w:lang w:eastAsia="zh-TW"/>
        </w:rPr>
        <w:t>節</w:t>
      </w:r>
    </w:p>
    <w:p w:rsidR="008265C6" w:rsidRDefault="008265C6" w:rsidP="00B57350">
      <w:pPr>
        <w:rPr>
          <w:rFonts w:ascii="SimSun" w:eastAsia="PMingLiU" w:hAnsi="SimSun"/>
          <w:color w:val="000000" w:themeColor="text1"/>
          <w:sz w:val="24"/>
          <w:szCs w:val="24"/>
          <w:lang w:eastAsia="zh-TW"/>
        </w:rPr>
      </w:pPr>
      <w:r w:rsidRPr="005102B5">
        <w:rPr>
          <w:rFonts w:ascii="SimSun" w:eastAsia="SimSun" w:hAnsi="SimSun" w:hint="eastAsia"/>
          <w:color w:val="000000" w:themeColor="text1"/>
          <w:sz w:val="24"/>
          <w:szCs w:val="24"/>
          <w:lang w:eastAsia="zh-TW"/>
        </w:rPr>
        <w:lastRenderedPageBreak/>
        <w:t>【</w:t>
      </w:r>
      <w:r w:rsidR="000809B7" w:rsidRPr="000809B7">
        <w:rPr>
          <w:rFonts w:ascii="SimSun" w:eastAsia="SimSun" w:hAnsi="SimSun"/>
          <w:sz w:val="24"/>
          <w:szCs w:val="24"/>
          <w:lang w:eastAsia="zh-TW"/>
        </w:rPr>
        <w:t>因為他們坦然無</w:t>
      </w:r>
      <w:r w:rsidR="000809B7" w:rsidRPr="000809B7">
        <w:rPr>
          <w:rFonts w:ascii="SimSun" w:eastAsia="SimSun" w:hAnsi="SimSun" w:cs="PMingLiU" w:hint="eastAsia"/>
          <w:sz w:val="24"/>
          <w:szCs w:val="24"/>
          <w:lang w:eastAsia="zh-TW"/>
        </w:rPr>
        <w:t>懼</w:t>
      </w:r>
      <w:r w:rsidRPr="005102B5">
        <w:rPr>
          <w:rFonts w:ascii="SimSun" w:eastAsia="SimSun" w:hAnsi="SimSun" w:hint="eastAsia"/>
          <w:color w:val="000000" w:themeColor="text1"/>
          <w:sz w:val="24"/>
          <w:szCs w:val="24"/>
          <w:lang w:eastAsia="zh-TW"/>
        </w:rPr>
        <w:t>】</w:t>
      </w:r>
      <w:r w:rsidR="000809B7">
        <w:rPr>
          <w:rFonts w:ascii="SimSun" w:eastAsia="SimSun" w:hAnsi="SimSun" w:hint="eastAsia"/>
          <w:color w:val="000000" w:themeColor="text1"/>
          <w:sz w:val="24"/>
          <w:szCs w:val="24"/>
          <w:lang w:eastAsia="zh-TW"/>
        </w:rPr>
        <w:t>：這【他們】是指米甸聯軍</w:t>
      </w:r>
      <w:r w:rsidRPr="005102B5">
        <w:rPr>
          <w:rFonts w:ascii="SimSun" w:eastAsia="SimSun" w:hAnsi="SimSun" w:hint="eastAsia"/>
          <w:color w:val="000000" w:themeColor="text1"/>
          <w:sz w:val="24"/>
          <w:szCs w:val="24"/>
          <w:lang w:eastAsia="zh-TW"/>
        </w:rPr>
        <w:t>。</w:t>
      </w:r>
      <w:r w:rsidR="000809B7">
        <w:rPr>
          <w:rFonts w:ascii="SimSun" w:eastAsia="SimSun" w:hAnsi="SimSun" w:hint="eastAsia"/>
          <w:color w:val="000000" w:themeColor="text1"/>
          <w:sz w:val="24"/>
          <w:szCs w:val="24"/>
          <w:lang w:eastAsia="zh-TW"/>
        </w:rPr>
        <w:t>思高和吕振中的翻譯比較清楚。</w:t>
      </w:r>
    </w:p>
    <w:p w:rsidR="000809B7" w:rsidRPr="000809B7" w:rsidRDefault="000809B7" w:rsidP="000809B7">
      <w:pPr>
        <w:pStyle w:val="ListParagraph"/>
        <w:numPr>
          <w:ilvl w:val="0"/>
          <w:numId w:val="14"/>
        </w:numPr>
        <w:rPr>
          <w:rFonts w:ascii="SimSun" w:eastAsia="SimSun" w:hAnsi="SimSun" w:cs="Microsoft JhengHei"/>
          <w:color w:val="000000" w:themeColor="text1"/>
          <w:sz w:val="24"/>
          <w:szCs w:val="24"/>
          <w:lang w:eastAsia="zh-TW"/>
        </w:rPr>
      </w:pPr>
      <w:r w:rsidRPr="000809B7">
        <w:rPr>
          <w:rFonts w:ascii="SimSun" w:eastAsia="SimSun" w:hAnsi="SimSun"/>
          <w:color w:val="000000" w:themeColor="text1"/>
          <w:sz w:val="24"/>
          <w:szCs w:val="24"/>
          <w:lang w:eastAsia="zh-TW"/>
        </w:rPr>
        <w:t>當敵人自以為安全的時</w:t>
      </w:r>
      <w:r w:rsidRPr="000809B7">
        <w:rPr>
          <w:rFonts w:ascii="SimSun" w:eastAsia="SimSun" w:hAnsi="SimSun" w:cs="Microsoft JhengHei" w:hint="eastAsia"/>
          <w:color w:val="000000" w:themeColor="text1"/>
          <w:sz w:val="24"/>
          <w:szCs w:val="24"/>
          <w:lang w:eastAsia="zh-TW"/>
        </w:rPr>
        <w:t>候（思高）</w:t>
      </w:r>
    </w:p>
    <w:p w:rsidR="000809B7" w:rsidRPr="000809B7" w:rsidRDefault="000809B7" w:rsidP="000809B7">
      <w:pPr>
        <w:pStyle w:val="ListParagraph"/>
        <w:numPr>
          <w:ilvl w:val="0"/>
          <w:numId w:val="14"/>
        </w:numPr>
        <w:rPr>
          <w:rFonts w:ascii="SimSun" w:eastAsia="SimSun" w:hAnsi="SimSun"/>
          <w:color w:val="000000" w:themeColor="text1"/>
          <w:sz w:val="24"/>
          <w:szCs w:val="24"/>
        </w:rPr>
      </w:pPr>
      <w:r w:rsidRPr="000809B7">
        <w:rPr>
          <w:rStyle w:val="info"/>
          <w:rFonts w:ascii="SimSun" w:eastAsia="SimSun" w:hAnsi="SimSun" w:hint="eastAsia"/>
          <w:color w:val="000000" w:themeColor="text1"/>
          <w:sz w:val="24"/>
          <w:szCs w:val="24"/>
        </w:rPr>
        <w:t>那军营正自坦然无惧地不警备着（吕振中）</w:t>
      </w:r>
    </w:p>
    <w:p w:rsidR="008265C6" w:rsidRPr="005102B5" w:rsidRDefault="004E790C"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第1</w:t>
      </w:r>
      <w:r w:rsidR="00721D13">
        <w:rPr>
          <w:rFonts w:ascii="SimSun" w:eastAsia="SimSun" w:hAnsi="SimSun" w:hint="eastAsia"/>
          <w:color w:val="000000" w:themeColor="text1"/>
          <w:sz w:val="24"/>
          <w:szCs w:val="24"/>
          <w:lang w:eastAsia="zh-TW"/>
        </w:rPr>
        <w:t>7</w:t>
      </w:r>
      <w:r w:rsidRPr="005102B5">
        <w:rPr>
          <w:rFonts w:ascii="SimSun" w:eastAsia="SimSun" w:hAnsi="SimSun" w:hint="eastAsia"/>
          <w:color w:val="000000" w:themeColor="text1"/>
          <w:sz w:val="24"/>
          <w:szCs w:val="24"/>
          <w:lang w:eastAsia="zh-TW"/>
        </w:rPr>
        <w:t>節</w:t>
      </w:r>
    </w:p>
    <w:p w:rsidR="00721D13" w:rsidRPr="00721D13" w:rsidRDefault="00721D13" w:rsidP="00721D13">
      <w:pPr>
        <w:rPr>
          <w:rFonts w:ascii="SimSun" w:eastAsia="PMingLiU" w:hAnsi="SimSun"/>
          <w:color w:val="000000" w:themeColor="text1"/>
          <w:sz w:val="24"/>
          <w:szCs w:val="24"/>
          <w:lang w:eastAsia="zh-TW"/>
        </w:rPr>
      </w:pPr>
      <w:r w:rsidRPr="00721D13">
        <w:rPr>
          <w:rFonts w:ascii="SimSun" w:eastAsia="SimSun" w:hAnsi="SimSun" w:hint="eastAsia"/>
          <w:color w:val="000000" w:themeColor="text1"/>
          <w:sz w:val="24"/>
          <w:szCs w:val="24"/>
          <w:lang w:eastAsia="zh-TW"/>
        </w:rPr>
        <w:t>【人】：原文和英文聖經裏都說是【男人】</w:t>
      </w:r>
      <w:r>
        <w:rPr>
          <w:rFonts w:ascii="SimSun" w:eastAsia="SimSun" w:hAnsi="SimSun" w:hint="eastAsia"/>
          <w:color w:val="000000" w:themeColor="text1"/>
          <w:sz w:val="24"/>
          <w:szCs w:val="24"/>
          <w:lang w:eastAsia="zh-TW"/>
        </w:rPr>
        <w:t>，但在那個年代，如果婦孺失去了男人和城墙的保護，他們和被殺是没有分别的。</w:t>
      </w:r>
    </w:p>
    <w:p w:rsidR="006154BA" w:rsidRPr="005102B5" w:rsidRDefault="006154BA"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w:t>
      </w:r>
      <w:r w:rsidR="00721D13">
        <w:rPr>
          <w:rFonts w:ascii="SimSun" w:eastAsia="SimSun" w:hAnsi="SimSun" w:hint="eastAsia"/>
          <w:color w:val="000000" w:themeColor="text1"/>
          <w:sz w:val="24"/>
          <w:szCs w:val="24"/>
          <w:lang w:eastAsia="zh-TW"/>
        </w:rPr>
        <w:t>18-21</w:t>
      </w:r>
      <w:r w:rsidRPr="005102B5">
        <w:rPr>
          <w:rFonts w:ascii="SimSun" w:eastAsia="SimSun" w:hAnsi="SimSun" w:hint="eastAsia"/>
          <w:color w:val="000000" w:themeColor="text1"/>
          <w:sz w:val="24"/>
          <w:szCs w:val="24"/>
          <w:lang w:eastAsia="zh-TW"/>
        </w:rPr>
        <w:t>節</w:t>
      </w:r>
    </w:p>
    <w:p w:rsidR="006154BA" w:rsidRDefault="00CF62A9" w:rsidP="00B57350">
      <w:pPr>
        <w:rPr>
          <w:rFonts w:ascii="SimSun" w:eastAsia="PMingLiU" w:hAnsi="SimSun"/>
          <w:color w:val="000000" w:themeColor="text1"/>
          <w:sz w:val="24"/>
          <w:szCs w:val="24"/>
          <w:lang w:eastAsia="zh-TW"/>
        </w:rPr>
      </w:pPr>
      <w:r w:rsidRPr="005102B5">
        <w:rPr>
          <w:rFonts w:ascii="SimSun" w:eastAsia="SimSun" w:hAnsi="SimSun" w:hint="eastAsia"/>
          <w:color w:val="000000" w:themeColor="text1"/>
          <w:sz w:val="24"/>
          <w:szCs w:val="24"/>
          <w:lang w:eastAsia="zh-TW"/>
        </w:rPr>
        <w:t>【</w:t>
      </w:r>
      <w:r w:rsidR="00721D13">
        <w:rPr>
          <w:rFonts w:ascii="SimSun" w:eastAsia="SimSun" w:hAnsi="SimSun" w:hint="eastAsia"/>
          <w:color w:val="000000" w:themeColor="text1"/>
          <w:sz w:val="24"/>
          <w:szCs w:val="24"/>
          <w:lang w:eastAsia="zh-TW"/>
        </w:rPr>
        <w:t>他們是我同母的弟兄</w:t>
      </w:r>
      <w:r w:rsidR="00BA05D1" w:rsidRPr="005102B5">
        <w:rPr>
          <w:rFonts w:ascii="SimSun" w:eastAsia="SimSun" w:hAnsi="SimSun" w:hint="eastAsia"/>
          <w:color w:val="000000" w:themeColor="text1"/>
          <w:sz w:val="24"/>
          <w:szCs w:val="24"/>
          <w:lang w:eastAsia="zh-TW"/>
        </w:rPr>
        <w:t>】：</w:t>
      </w:r>
      <w:r w:rsidR="00721D13">
        <w:rPr>
          <w:rFonts w:ascii="SimSun" w:eastAsia="SimSun" w:hAnsi="SimSun" w:hint="eastAsia"/>
          <w:color w:val="000000" w:themeColor="text1"/>
          <w:sz w:val="24"/>
          <w:szCs w:val="24"/>
          <w:lang w:eastAsia="zh-TW"/>
        </w:rPr>
        <w:t>古代社會盛行一夫多妻，同母弟兄表示特别有親情的意思</w:t>
      </w:r>
      <w:r w:rsidR="00BA05D1" w:rsidRPr="005102B5">
        <w:rPr>
          <w:rFonts w:ascii="SimSun" w:eastAsia="SimSun" w:hAnsi="SimSun" w:hint="eastAsia"/>
          <w:color w:val="000000" w:themeColor="text1"/>
          <w:sz w:val="24"/>
          <w:szCs w:val="24"/>
          <w:lang w:eastAsia="zh-TW"/>
        </w:rPr>
        <w:t>。</w:t>
      </w:r>
      <w:r w:rsidR="00721D13">
        <w:rPr>
          <w:rFonts w:ascii="SimSun" w:eastAsia="SimSun" w:hAnsi="SimSun" w:hint="eastAsia"/>
          <w:color w:val="000000" w:themeColor="text1"/>
          <w:sz w:val="24"/>
          <w:szCs w:val="24"/>
          <w:lang w:eastAsia="zh-TW"/>
        </w:rPr>
        <w:t>就如雅各有12個</w:t>
      </w:r>
      <w:r w:rsidR="004340BB">
        <w:rPr>
          <w:rFonts w:ascii="SimSun" w:eastAsia="SimSun" w:hAnsi="SimSun" w:hint="eastAsia"/>
          <w:color w:val="000000" w:themeColor="text1"/>
          <w:sz w:val="24"/>
          <w:szCs w:val="24"/>
          <w:lang w:eastAsia="zh-TW"/>
        </w:rPr>
        <w:t>兒子，約瑟和便雅憫最親，因爲他們同是拉結所生。</w:t>
      </w:r>
    </w:p>
    <w:p w:rsidR="004340BB" w:rsidRDefault="004340BB" w:rsidP="00B57350">
      <w:pPr>
        <w:rPr>
          <w:rFonts w:ascii="SimSun" w:eastAsia="PMingLiU" w:hAnsi="SimSun"/>
          <w:color w:val="000000" w:themeColor="text1"/>
          <w:sz w:val="24"/>
          <w:szCs w:val="24"/>
          <w:lang w:eastAsia="zh-TW"/>
        </w:rPr>
      </w:pPr>
      <w:r w:rsidRPr="004340BB">
        <w:rPr>
          <w:rFonts w:ascii="SimSun" w:eastAsia="SimSun" w:hAnsi="SimSun" w:hint="eastAsia"/>
          <w:color w:val="000000" w:themeColor="text1"/>
          <w:sz w:val="24"/>
          <w:szCs w:val="24"/>
          <w:lang w:eastAsia="zh-TW"/>
        </w:rPr>
        <w:t>【起誓】：</w:t>
      </w:r>
      <w:r>
        <w:rPr>
          <w:rFonts w:ascii="SimSun" w:eastAsia="SimSun" w:hAnsi="SimSun" w:hint="eastAsia"/>
          <w:color w:val="000000" w:themeColor="text1"/>
          <w:sz w:val="24"/>
          <w:szCs w:val="24"/>
          <w:lang w:eastAsia="zh-TW"/>
        </w:rPr>
        <w:t>這使我們看到基甸的幾個缺點：1）基甸的窮追不舍是假公濟私的；2）他這是以牙還牙（出21：23-25</w:t>
      </w:r>
      <w:r w:rsidR="003D256D">
        <w:rPr>
          <w:rFonts w:ascii="SimSun" w:eastAsia="SimSun" w:hAnsi="SimSun" w:hint="eastAsia"/>
          <w:color w:val="000000" w:themeColor="text1"/>
          <w:sz w:val="24"/>
          <w:szCs w:val="24"/>
          <w:lang w:eastAsia="zh-TW"/>
        </w:rPr>
        <w:t>、利24：17、申19：21），這已剥奪了原本應該屬於神的權力（申32：35、羅12：19）；起誓也不合十誡（出20：7、申5：11）</w:t>
      </w:r>
    </w:p>
    <w:p w:rsidR="003D256D" w:rsidRDefault="003D256D" w:rsidP="00B57350">
      <w:pPr>
        <w:rPr>
          <w:rFonts w:ascii="SimSun" w:eastAsia="PMingLiU" w:hAnsi="SimSun"/>
          <w:color w:val="000000" w:themeColor="text1"/>
          <w:sz w:val="24"/>
          <w:szCs w:val="24"/>
          <w:lang w:eastAsia="zh-TW"/>
        </w:rPr>
      </w:pPr>
      <w:r w:rsidRPr="003D256D">
        <w:rPr>
          <w:rFonts w:ascii="SimSun" w:eastAsia="SimSun" w:hAnsi="SimSun" w:hint="eastAsia"/>
          <w:color w:val="000000" w:themeColor="text1"/>
          <w:sz w:val="24"/>
          <w:szCs w:val="24"/>
          <w:lang w:eastAsia="zh-TW"/>
        </w:rPr>
        <w:t>【奪取】</w:t>
      </w:r>
      <w:r>
        <w:rPr>
          <w:rFonts w:ascii="SimSun" w:eastAsia="SimSun" w:hAnsi="SimSun" w:hint="eastAsia"/>
          <w:color w:val="000000" w:themeColor="text1"/>
          <w:sz w:val="24"/>
          <w:szCs w:val="24"/>
          <w:lang w:eastAsia="zh-TW"/>
        </w:rPr>
        <w:t>暗示基甸對財物的重視。</w:t>
      </w:r>
    </w:p>
    <w:p w:rsidR="003C1ACC" w:rsidRPr="003C1ACC" w:rsidRDefault="003C1ACC" w:rsidP="00B57350">
      <w:pPr>
        <w:rPr>
          <w:rFonts w:ascii="SimSun" w:eastAsia="PMingLiU" w:hAnsi="SimSun"/>
          <w:color w:val="000000" w:themeColor="text1"/>
          <w:sz w:val="24"/>
          <w:szCs w:val="24"/>
          <w:lang w:eastAsia="zh-TW"/>
        </w:rPr>
      </w:pPr>
      <w:r w:rsidRPr="003C1ACC">
        <w:rPr>
          <w:rFonts w:ascii="SimSun" w:eastAsia="SimSun" w:hAnsi="SimSun" w:hint="eastAsia"/>
          <w:sz w:val="24"/>
          <w:szCs w:val="24"/>
          <w:lang w:eastAsia="zh-TW"/>
        </w:rPr>
        <w:t>【</w:t>
      </w:r>
      <w:r w:rsidRPr="003C1ACC">
        <w:rPr>
          <w:rFonts w:ascii="SimSun" w:eastAsia="SimSun" w:hAnsi="SimSun"/>
          <w:sz w:val="24"/>
          <w:szCs w:val="24"/>
          <w:lang w:eastAsia="zh-TW"/>
        </w:rPr>
        <w:t>你自己起來殺我們</w:t>
      </w:r>
      <w:r>
        <w:rPr>
          <w:rFonts w:ascii="SimSun" w:eastAsia="SimSun" w:hAnsi="SimSun" w:hint="eastAsia"/>
          <w:sz w:val="24"/>
          <w:szCs w:val="24"/>
          <w:lang w:eastAsia="zh-TW"/>
        </w:rPr>
        <w:t>吧！</w:t>
      </w:r>
      <w:r w:rsidRPr="003C1ACC">
        <w:rPr>
          <w:rFonts w:ascii="SimSun" w:eastAsia="SimSun" w:hAnsi="SimSun"/>
          <w:sz w:val="24"/>
          <w:szCs w:val="24"/>
          <w:lang w:eastAsia="zh-TW"/>
        </w:rPr>
        <w:t>因為人如何、力量也是如何</w:t>
      </w:r>
      <w:r w:rsidRPr="003C1ACC">
        <w:rPr>
          <w:rFonts w:ascii="SimSun" w:eastAsia="SimSun" w:hAnsi="SimSun" w:cs="PMingLiU" w:hint="eastAsia"/>
          <w:sz w:val="24"/>
          <w:szCs w:val="24"/>
          <w:lang w:eastAsia="zh-TW"/>
        </w:rPr>
        <w:t>】</w:t>
      </w:r>
      <w:r>
        <w:rPr>
          <w:rFonts w:ascii="SimSun" w:eastAsia="SimSun" w:hAnsi="SimSun" w:cs="PMingLiU" w:hint="eastAsia"/>
          <w:sz w:val="24"/>
          <w:szCs w:val="24"/>
          <w:lang w:eastAsia="zh-TW"/>
        </w:rPr>
        <w:t xml:space="preserve">：這話不但描寫了两位米甸王的“視死如歸”，還揭露了基甸的龌龊 </w:t>
      </w:r>
      <w:r>
        <w:rPr>
          <w:rFonts w:ascii="SimSun" w:eastAsia="SimSun" w:hAnsi="SimSun" w:cs="PMingLiU"/>
          <w:sz w:val="24"/>
          <w:szCs w:val="24"/>
          <w:lang w:eastAsia="zh-TW"/>
        </w:rPr>
        <w:t xml:space="preserve">– </w:t>
      </w:r>
      <w:r>
        <w:rPr>
          <w:rFonts w:ascii="SimSun" w:eastAsia="SimSun" w:hAnsi="SimSun" w:cs="PMingLiU" w:hint="eastAsia"/>
          <w:sz w:val="24"/>
          <w:szCs w:val="24"/>
          <w:lang w:eastAsia="zh-TW"/>
        </w:rPr>
        <w:t>有什麽心就會做出什麽事。</w:t>
      </w:r>
    </w:p>
    <w:p w:rsidR="004E790C" w:rsidRDefault="00203A74" w:rsidP="00B57350">
      <w:pPr>
        <w:rPr>
          <w:rFonts w:ascii="SimSun" w:eastAsia="PMingLiU"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w:t>
      </w:r>
      <w:r w:rsidR="003C1ACC">
        <w:rPr>
          <w:rFonts w:ascii="SimSun" w:eastAsia="SimSun" w:hAnsi="SimSun" w:hint="eastAsia"/>
          <w:color w:val="000000" w:themeColor="text1"/>
          <w:sz w:val="24"/>
          <w:szCs w:val="24"/>
          <w:lang w:eastAsia="zh-TW"/>
        </w:rPr>
        <w:t>22</w:t>
      </w:r>
      <w:r w:rsidRPr="005102B5">
        <w:rPr>
          <w:rFonts w:ascii="SimSun" w:eastAsia="SimSun" w:hAnsi="SimSun" w:hint="eastAsia"/>
          <w:color w:val="000000" w:themeColor="text1"/>
          <w:sz w:val="24"/>
          <w:szCs w:val="24"/>
          <w:lang w:eastAsia="zh-TW"/>
        </w:rPr>
        <w:t>-</w:t>
      </w:r>
      <w:r w:rsidR="003C1ACC">
        <w:rPr>
          <w:rFonts w:ascii="SimSun" w:eastAsia="SimSun" w:hAnsi="SimSun" w:hint="eastAsia"/>
          <w:color w:val="000000" w:themeColor="text1"/>
          <w:sz w:val="24"/>
          <w:szCs w:val="24"/>
          <w:lang w:eastAsia="zh-TW"/>
        </w:rPr>
        <w:t>23</w:t>
      </w:r>
      <w:r w:rsidRPr="005102B5">
        <w:rPr>
          <w:rFonts w:ascii="SimSun" w:eastAsia="SimSun" w:hAnsi="SimSun" w:hint="eastAsia"/>
          <w:color w:val="000000" w:themeColor="text1"/>
          <w:sz w:val="24"/>
          <w:szCs w:val="24"/>
          <w:lang w:eastAsia="zh-TW"/>
        </w:rPr>
        <w:t>節</w:t>
      </w:r>
    </w:p>
    <w:p w:rsidR="003C1ACC" w:rsidRDefault="003C1ACC" w:rsidP="00B57350">
      <w:pPr>
        <w:rPr>
          <w:rFonts w:ascii="SimSun" w:eastAsia="SimSun" w:hAnsi="SimSun" w:cs="PMingLiU"/>
          <w:sz w:val="24"/>
          <w:szCs w:val="24"/>
          <w:lang w:eastAsia="zh-TW"/>
        </w:rPr>
      </w:pPr>
      <w:r w:rsidRPr="003C1ACC">
        <w:rPr>
          <w:rFonts w:ascii="SimSun" w:eastAsia="SimSun" w:hAnsi="SimSun" w:hint="eastAsia"/>
          <w:color w:val="000000" w:themeColor="text1"/>
          <w:sz w:val="24"/>
          <w:szCs w:val="24"/>
          <w:lang w:eastAsia="zh-TW"/>
        </w:rPr>
        <w:t>這裏提到立王的事情，表面來看基甸有他生命中最後的一句屬靈的話語，他說：“</w:t>
      </w:r>
      <w:r w:rsidRPr="003C1ACC">
        <w:rPr>
          <w:rFonts w:ascii="SimSun" w:eastAsia="SimSun" w:hAnsi="SimSun"/>
          <w:sz w:val="24"/>
          <w:szCs w:val="24"/>
          <w:lang w:eastAsia="zh-TW"/>
        </w:rPr>
        <w:t>我不管理你們</w:t>
      </w:r>
      <w:r w:rsidR="00DF3440">
        <w:rPr>
          <w:rFonts w:ascii="SimSun" w:eastAsia="SimSun" w:hAnsi="SimSun" w:hint="eastAsia"/>
          <w:sz w:val="24"/>
          <w:szCs w:val="24"/>
          <w:lang w:eastAsia="zh-TW"/>
        </w:rPr>
        <w:t>，</w:t>
      </w:r>
      <w:r w:rsidRPr="003C1ACC">
        <w:rPr>
          <w:rFonts w:ascii="SimSun" w:eastAsia="SimSun" w:hAnsi="SimSun"/>
          <w:sz w:val="24"/>
          <w:szCs w:val="24"/>
          <w:lang w:eastAsia="zh-TW"/>
        </w:rPr>
        <w:t>我的兒子也不管理你們．惟有耶和華管理你們</w:t>
      </w:r>
      <w:r w:rsidRPr="003C1ACC">
        <w:rPr>
          <w:rFonts w:ascii="SimSun" w:eastAsia="SimSun" w:hAnsi="SimSun" w:cs="PMingLiU" w:hint="eastAsia"/>
          <w:sz w:val="24"/>
          <w:szCs w:val="24"/>
          <w:lang w:eastAsia="zh-TW"/>
        </w:rPr>
        <w:t>。</w:t>
      </w:r>
      <w:r w:rsidR="00DF3440">
        <w:rPr>
          <w:rFonts w:ascii="SimSun" w:eastAsia="SimSun" w:hAnsi="SimSun" w:cs="PMingLiU" w:hint="eastAsia"/>
          <w:sz w:val="24"/>
          <w:szCs w:val="24"/>
          <w:lang w:eastAsia="zh-TW"/>
        </w:rPr>
        <w:t>”但學者認爲這是基甸表面的謙虛，但事實上他已有立王之實，如</w:t>
      </w:r>
      <w:r w:rsidR="000C778F">
        <w:rPr>
          <w:rFonts w:ascii="SimSun" w:eastAsia="SimSun" w:hAnsi="SimSun" w:cs="PMingLiU" w:hint="eastAsia"/>
          <w:sz w:val="24"/>
          <w:szCs w:val="24"/>
          <w:lang w:eastAsia="zh-TW"/>
        </w:rPr>
        <w:t>“</w:t>
      </w:r>
      <w:r w:rsidR="00DF3440">
        <w:rPr>
          <w:rFonts w:ascii="SimSun" w:eastAsia="SimSun" w:hAnsi="SimSun" w:cs="PMingLiU" w:hint="eastAsia"/>
          <w:sz w:val="24"/>
          <w:szCs w:val="24"/>
          <w:lang w:eastAsia="zh-TW"/>
        </w:rPr>
        <w:t>他們好像你，各人都有王子的樣式</w:t>
      </w:r>
      <w:r w:rsidR="00DF3440">
        <w:rPr>
          <w:rFonts w:ascii="SimSun" w:eastAsia="SimSun" w:hAnsi="SimSun" w:cs="PMingLiU"/>
          <w:sz w:val="24"/>
          <w:szCs w:val="24"/>
          <w:lang w:eastAsia="zh-TW"/>
        </w:rPr>
        <w:t>”(</w:t>
      </w:r>
      <w:r w:rsidR="00DF3440">
        <w:rPr>
          <w:rFonts w:ascii="SimSun" w:eastAsia="SimSun" w:hAnsi="SimSun" w:cs="PMingLiU" w:hint="eastAsia"/>
          <w:sz w:val="24"/>
          <w:szCs w:val="24"/>
          <w:lang w:eastAsia="zh-TW"/>
        </w:rPr>
        <w:t>士8：18)、他立以弗得作爲王對神諭的特殊權利（士8：27）、他有很多妻子（士8：30）、他其中的一個兒子的名子是【亞比米勒】（我的父親是王）。</w:t>
      </w:r>
    </w:p>
    <w:p w:rsidR="00C95A09" w:rsidRDefault="00C95A09" w:rsidP="00B57350">
      <w:pPr>
        <w:rPr>
          <w:rFonts w:ascii="SimSun" w:eastAsia="SimSun" w:hAnsi="SimSun" w:cs="PMingLiU"/>
          <w:sz w:val="24"/>
          <w:szCs w:val="24"/>
          <w:lang w:eastAsia="zh-TW"/>
        </w:rPr>
      </w:pPr>
      <w:r>
        <w:rPr>
          <w:rFonts w:ascii="SimSun" w:eastAsia="SimSun" w:hAnsi="SimSun" w:cs="PMingLiU" w:hint="eastAsia"/>
          <w:sz w:val="24"/>
          <w:szCs w:val="24"/>
          <w:lang w:eastAsia="zh-TW"/>
        </w:rPr>
        <w:t>第33-35節</w:t>
      </w:r>
    </w:p>
    <w:p w:rsidR="00C95A09" w:rsidRDefault="00C95A09" w:rsidP="00B57350">
      <w:pPr>
        <w:rPr>
          <w:rFonts w:ascii="SimSun" w:eastAsia="SimSun" w:hAnsi="SimSun" w:cs="PMingLiU"/>
          <w:sz w:val="24"/>
          <w:szCs w:val="24"/>
          <w:lang w:eastAsia="zh-TW"/>
        </w:rPr>
      </w:pPr>
      <w:r>
        <w:rPr>
          <w:rFonts w:ascii="SimSun" w:eastAsia="SimSun" w:hAnsi="SimSun" w:cs="PMingLiU" w:hint="eastAsia"/>
          <w:sz w:val="24"/>
          <w:szCs w:val="24"/>
          <w:lang w:eastAsia="zh-TW"/>
        </w:rPr>
        <w:t>描寫了以色列人</w:t>
      </w:r>
      <w:r w:rsidR="005020C5">
        <w:rPr>
          <w:rFonts w:ascii="SimSun" w:eastAsia="SimSun" w:hAnsi="SimSun" w:cs="PMingLiU" w:hint="eastAsia"/>
          <w:sz w:val="24"/>
          <w:szCs w:val="24"/>
          <w:lang w:eastAsia="zh-TW"/>
        </w:rPr>
        <w:t>變本加利的壞：</w:t>
      </w:r>
    </w:p>
    <w:p w:rsidR="005020C5" w:rsidRPr="005020C5" w:rsidRDefault="005020C5" w:rsidP="005020C5">
      <w:pPr>
        <w:pStyle w:val="ListParagraph"/>
        <w:numPr>
          <w:ilvl w:val="0"/>
          <w:numId w:val="17"/>
        </w:numPr>
        <w:rPr>
          <w:rFonts w:ascii="SimSun" w:eastAsia="SimSun" w:hAnsi="SimSun" w:cs="PMingLiU"/>
          <w:sz w:val="24"/>
          <w:szCs w:val="24"/>
          <w:lang w:eastAsia="zh-TW"/>
        </w:rPr>
      </w:pPr>
      <w:r w:rsidRPr="005020C5">
        <w:rPr>
          <w:rFonts w:ascii="SimSun" w:eastAsia="SimSun" w:hAnsi="SimSun"/>
          <w:sz w:val="24"/>
          <w:szCs w:val="24"/>
          <w:lang w:eastAsia="zh-TW"/>
        </w:rPr>
        <w:t>以色列人</w:t>
      </w:r>
      <w:r w:rsidRPr="005020C5">
        <w:rPr>
          <w:rFonts w:ascii="SimSun" w:eastAsia="SimSun" w:hAnsi="SimSun" w:hint="eastAsia"/>
          <w:sz w:val="24"/>
          <w:szCs w:val="24"/>
          <w:lang w:eastAsia="zh-TW"/>
        </w:rPr>
        <w:t>拜假神</w:t>
      </w:r>
      <w:r w:rsidRPr="005020C5">
        <w:rPr>
          <w:rFonts w:ascii="SimSun" w:eastAsia="SimSun" w:hAnsi="SimSun"/>
          <w:sz w:val="24"/>
          <w:szCs w:val="24"/>
          <w:lang w:eastAsia="zh-TW"/>
        </w:rPr>
        <w:t>。</w:t>
      </w:r>
    </w:p>
    <w:p w:rsidR="005020C5" w:rsidRPr="005020C5" w:rsidRDefault="005020C5" w:rsidP="005020C5">
      <w:pPr>
        <w:pStyle w:val="ListParagraph"/>
        <w:numPr>
          <w:ilvl w:val="0"/>
          <w:numId w:val="17"/>
        </w:numPr>
        <w:rPr>
          <w:rFonts w:ascii="SimSun" w:eastAsia="SimSun" w:hAnsi="SimSun" w:cs="PMingLiU"/>
          <w:sz w:val="24"/>
          <w:szCs w:val="24"/>
          <w:lang w:eastAsia="zh-TW"/>
        </w:rPr>
      </w:pPr>
      <w:bookmarkStart w:id="0" w:name="007-8:34"/>
      <w:bookmarkEnd w:id="0"/>
      <w:r w:rsidRPr="005020C5">
        <w:rPr>
          <w:rFonts w:ascii="SimSun" w:eastAsia="SimSun" w:hAnsi="SimSun"/>
          <w:sz w:val="24"/>
          <w:szCs w:val="24"/>
          <w:lang w:eastAsia="zh-TW"/>
        </w:rPr>
        <w:t>以色列人不記念耶和華神</w:t>
      </w:r>
      <w:r w:rsidRPr="005020C5">
        <w:rPr>
          <w:rFonts w:ascii="SimSun" w:eastAsia="SimSun" w:hAnsi="SimSun" w:hint="eastAsia"/>
          <w:sz w:val="24"/>
          <w:szCs w:val="24"/>
          <w:lang w:eastAsia="zh-TW"/>
        </w:rPr>
        <w:t>對他們所行的恩典。</w:t>
      </w:r>
    </w:p>
    <w:p w:rsidR="005020C5" w:rsidRPr="005020C5" w:rsidRDefault="005020C5" w:rsidP="005020C5">
      <w:pPr>
        <w:pStyle w:val="ListParagraph"/>
        <w:numPr>
          <w:ilvl w:val="0"/>
          <w:numId w:val="17"/>
        </w:numPr>
        <w:rPr>
          <w:rFonts w:ascii="SimSun" w:eastAsia="SimSun" w:hAnsi="SimSun" w:cs="PMingLiU"/>
          <w:sz w:val="24"/>
          <w:szCs w:val="24"/>
          <w:lang w:eastAsia="zh-TW"/>
        </w:rPr>
      </w:pPr>
      <w:bookmarkStart w:id="1" w:name="007-8:35"/>
      <w:bookmarkEnd w:id="1"/>
      <w:r>
        <w:rPr>
          <w:rFonts w:ascii="SimSun" w:eastAsia="SimSun" w:hAnsi="SimSun" w:hint="eastAsia"/>
          <w:sz w:val="24"/>
          <w:szCs w:val="24"/>
          <w:lang w:eastAsia="zh-TW"/>
        </w:rPr>
        <w:t>以色列人</w:t>
      </w:r>
      <w:r w:rsidRPr="005020C5">
        <w:rPr>
          <w:rFonts w:ascii="SimSun" w:eastAsia="SimSun" w:hAnsi="SimSun"/>
          <w:sz w:val="24"/>
          <w:szCs w:val="24"/>
          <w:lang w:eastAsia="zh-TW"/>
        </w:rPr>
        <w:t>也不</w:t>
      </w:r>
      <w:r w:rsidRPr="005020C5">
        <w:rPr>
          <w:rFonts w:ascii="SimSun" w:eastAsia="SimSun" w:hAnsi="SimSun" w:hint="eastAsia"/>
          <w:sz w:val="24"/>
          <w:szCs w:val="24"/>
          <w:lang w:eastAsia="zh-TW"/>
        </w:rPr>
        <w:t>紀念</w:t>
      </w:r>
      <w:r w:rsidRPr="005020C5">
        <w:rPr>
          <w:rFonts w:ascii="SimSun" w:eastAsia="SimSun" w:hAnsi="SimSun"/>
          <w:sz w:val="24"/>
          <w:szCs w:val="24"/>
          <w:lang w:eastAsia="zh-TW"/>
        </w:rPr>
        <w:t>基甸</w:t>
      </w:r>
      <w:r w:rsidRPr="005020C5">
        <w:rPr>
          <w:rFonts w:ascii="SimSun" w:eastAsia="SimSun" w:hAnsi="SimSun" w:hint="eastAsia"/>
          <w:sz w:val="24"/>
          <w:szCs w:val="24"/>
          <w:lang w:eastAsia="zh-TW"/>
        </w:rPr>
        <w:t>的功勞而</w:t>
      </w:r>
      <w:r w:rsidRPr="005020C5">
        <w:rPr>
          <w:rFonts w:ascii="SimSun" w:eastAsia="SimSun" w:hAnsi="SimSun"/>
          <w:sz w:val="24"/>
          <w:szCs w:val="24"/>
          <w:lang w:eastAsia="zh-TW"/>
        </w:rPr>
        <w:t>厚待</w:t>
      </w:r>
      <w:r w:rsidRPr="005020C5">
        <w:rPr>
          <w:rFonts w:ascii="SimSun" w:eastAsia="SimSun" w:hAnsi="SimSun" w:hint="eastAsia"/>
          <w:sz w:val="24"/>
          <w:szCs w:val="24"/>
          <w:lang w:eastAsia="zh-TW"/>
        </w:rPr>
        <w:t>基甸</w:t>
      </w:r>
      <w:r w:rsidRPr="005020C5">
        <w:rPr>
          <w:rFonts w:ascii="SimSun" w:eastAsia="SimSun" w:hAnsi="SimSun"/>
          <w:sz w:val="24"/>
          <w:szCs w:val="24"/>
          <w:lang w:eastAsia="zh-TW"/>
        </w:rPr>
        <w:t>的家</w:t>
      </w:r>
      <w:r w:rsidRPr="005020C5">
        <w:rPr>
          <w:rFonts w:ascii="SimSun" w:eastAsia="SimSun" w:hAnsi="SimSun" w:hint="eastAsia"/>
          <w:sz w:val="24"/>
          <w:szCs w:val="24"/>
          <w:lang w:eastAsia="zh-TW"/>
        </w:rPr>
        <w:t>人</w:t>
      </w:r>
      <w:r w:rsidRPr="005020C5">
        <w:rPr>
          <w:rFonts w:ascii="SimSun" w:eastAsia="SimSun" w:hAnsi="SimSun" w:cs="PMingLiU" w:hint="eastAsia"/>
          <w:sz w:val="24"/>
          <w:szCs w:val="24"/>
          <w:lang w:eastAsia="zh-TW"/>
        </w:rPr>
        <w:t>。</w:t>
      </w:r>
    </w:p>
    <w:p w:rsidR="00DF3440" w:rsidRPr="005020C5" w:rsidRDefault="005020C5" w:rsidP="00B57350">
      <w:pPr>
        <w:rPr>
          <w:rFonts w:ascii="SimSun" w:eastAsia="SimSun" w:hAnsi="SimSun"/>
          <w:color w:val="000000" w:themeColor="text1"/>
          <w:sz w:val="24"/>
          <w:szCs w:val="24"/>
          <w:lang w:eastAsia="zh-TW"/>
        </w:rPr>
      </w:pPr>
      <w:r w:rsidRPr="005020C5">
        <w:rPr>
          <w:rFonts w:ascii="SimSun" w:eastAsia="SimSun" w:hAnsi="SimSun" w:hint="eastAsia"/>
          <w:color w:val="000000" w:themeColor="text1"/>
          <w:sz w:val="24"/>
          <w:szCs w:val="24"/>
          <w:lang w:eastAsia="zh-TW"/>
        </w:rPr>
        <w:t>但這一切都是基甸自作自受的，正如27節所言“</w:t>
      </w:r>
      <w:r w:rsidRPr="005020C5">
        <w:rPr>
          <w:rFonts w:ascii="SimSun" w:eastAsia="SimSun" w:hAnsi="SimSun"/>
          <w:sz w:val="24"/>
          <w:szCs w:val="24"/>
          <w:lang w:eastAsia="zh-TW"/>
        </w:rPr>
        <w:t>基甸以此製造了一個以弗得</w:t>
      </w:r>
      <w:r>
        <w:rPr>
          <w:rFonts w:ascii="SimSun" w:eastAsia="SimSun" w:hAnsi="SimSun" w:hint="eastAsia"/>
          <w:sz w:val="24"/>
          <w:szCs w:val="24"/>
          <w:lang w:eastAsia="zh-TW"/>
        </w:rPr>
        <w:t>，</w:t>
      </w:r>
      <w:r w:rsidRPr="005020C5">
        <w:rPr>
          <w:rFonts w:ascii="SimSun" w:eastAsia="SimSun" w:hAnsi="SimSun"/>
          <w:sz w:val="24"/>
          <w:szCs w:val="24"/>
          <w:lang w:eastAsia="zh-TW"/>
        </w:rPr>
        <w:t>設立在本城俄弗拉</w:t>
      </w:r>
      <w:r>
        <w:rPr>
          <w:rFonts w:ascii="SimSun" w:eastAsia="SimSun" w:hAnsi="SimSun" w:hint="eastAsia"/>
          <w:sz w:val="24"/>
          <w:szCs w:val="24"/>
          <w:lang w:eastAsia="zh-TW"/>
        </w:rPr>
        <w:t>。</w:t>
      </w:r>
      <w:r w:rsidRPr="005020C5">
        <w:rPr>
          <w:rFonts w:ascii="SimSun" w:eastAsia="SimSun" w:hAnsi="SimSun"/>
          <w:sz w:val="24"/>
          <w:szCs w:val="24"/>
          <w:lang w:eastAsia="zh-TW"/>
        </w:rPr>
        <w:t>後來以色列人拜那以弗得行了邪淫</w:t>
      </w:r>
      <w:r>
        <w:rPr>
          <w:rFonts w:ascii="SimSun" w:eastAsia="SimSun" w:hAnsi="SimSun" w:hint="eastAsia"/>
          <w:sz w:val="24"/>
          <w:szCs w:val="24"/>
          <w:lang w:eastAsia="zh-TW"/>
        </w:rPr>
        <w:t>。</w:t>
      </w:r>
      <w:r w:rsidRPr="005020C5">
        <w:rPr>
          <w:rFonts w:ascii="SimSun" w:eastAsia="SimSun" w:hAnsi="SimSun"/>
          <w:sz w:val="24"/>
          <w:szCs w:val="24"/>
          <w:lang w:eastAsia="zh-TW"/>
        </w:rPr>
        <w:t>這就作了基甸和他全家的網羅</w:t>
      </w:r>
      <w:r w:rsidRPr="005020C5">
        <w:rPr>
          <w:rFonts w:ascii="SimSun" w:eastAsia="SimSun" w:hAnsi="SimSun" w:cs="PMingLiU" w:hint="eastAsia"/>
          <w:sz w:val="24"/>
          <w:szCs w:val="24"/>
          <w:lang w:eastAsia="zh-TW"/>
        </w:rPr>
        <w:t>。</w:t>
      </w:r>
      <w:r>
        <w:rPr>
          <w:rFonts w:ascii="SimSun" w:eastAsia="SimSun" w:hAnsi="SimSun" w:cs="PMingLiU" w:hint="eastAsia"/>
          <w:sz w:val="24"/>
          <w:szCs w:val="24"/>
          <w:lang w:eastAsia="zh-TW"/>
        </w:rPr>
        <w:t>”</w:t>
      </w:r>
    </w:p>
    <w:p w:rsidR="001E218B" w:rsidRDefault="001E218B">
      <w:pPr>
        <w:rPr>
          <w:rFonts w:ascii="SimSun" w:eastAsia="SimSun" w:hAnsi="SimSun"/>
          <w:sz w:val="24"/>
          <w:szCs w:val="24"/>
          <w:lang w:eastAsia="zh-TW"/>
        </w:rPr>
      </w:pPr>
      <w:r>
        <w:rPr>
          <w:rFonts w:ascii="SimSun" w:eastAsia="SimSun" w:hAnsi="SimSun"/>
          <w:sz w:val="24"/>
          <w:szCs w:val="24"/>
          <w:lang w:eastAsia="zh-TW"/>
        </w:rPr>
        <w:br w:type="page"/>
      </w:r>
    </w:p>
    <w:p w:rsidR="0028700D" w:rsidRPr="005826BB" w:rsidRDefault="00161EA0" w:rsidP="00B57350">
      <w:pPr>
        <w:rPr>
          <w:rFonts w:ascii="SimSun" w:eastAsia="PMingLiU" w:hAnsi="SimSun"/>
          <w:b/>
          <w:sz w:val="24"/>
          <w:szCs w:val="24"/>
          <w:lang w:eastAsia="zh-TW"/>
        </w:rPr>
      </w:pPr>
      <w:r w:rsidRPr="005826BB">
        <w:rPr>
          <w:rFonts w:ascii="SimSun" w:eastAsia="SimSun" w:hAnsi="SimSun" w:hint="eastAsia"/>
          <w:b/>
          <w:sz w:val="24"/>
          <w:szCs w:val="24"/>
          <w:lang w:eastAsia="zh-TW"/>
        </w:rPr>
        <w:lastRenderedPageBreak/>
        <w:t>問題一</w:t>
      </w:r>
    </w:p>
    <w:p w:rsidR="00A536D1" w:rsidRPr="000A733A" w:rsidRDefault="000A733A" w:rsidP="00B57350">
      <w:pPr>
        <w:rPr>
          <w:rFonts w:ascii="SimSun" w:eastAsia="SimSun" w:hAnsi="SimSun"/>
          <w:b/>
          <w:sz w:val="24"/>
          <w:szCs w:val="24"/>
          <w:lang w:eastAsia="zh-TW"/>
        </w:rPr>
      </w:pPr>
      <w:r w:rsidRPr="000A733A">
        <w:rPr>
          <w:rFonts w:ascii="SimSun" w:eastAsia="SimSun" w:hAnsi="SimSun" w:hint="eastAsia"/>
          <w:b/>
          <w:sz w:val="24"/>
          <w:szCs w:val="24"/>
          <w:lang w:eastAsia="zh-TW"/>
        </w:rPr>
        <w:t>有人說《士師記》</w:t>
      </w:r>
      <w:r w:rsidR="00E44842" w:rsidRPr="000A733A">
        <w:rPr>
          <w:rFonts w:ascii="SimSun" w:eastAsia="SimSun" w:hAnsi="SimSun" w:hint="eastAsia"/>
          <w:b/>
          <w:sz w:val="24"/>
          <w:szCs w:val="24"/>
          <w:lang w:eastAsia="zh-TW"/>
        </w:rPr>
        <w:t>第八章</w:t>
      </w:r>
      <w:r w:rsidRPr="000A733A">
        <w:rPr>
          <w:rFonts w:ascii="SimSun" w:eastAsia="SimSun" w:hAnsi="SimSun" w:hint="eastAsia"/>
          <w:b/>
          <w:sz w:val="24"/>
          <w:szCs w:val="24"/>
          <w:lang w:eastAsia="zh-TW"/>
        </w:rPr>
        <w:t>就是一篇有關</w:t>
      </w:r>
      <w:r>
        <w:rPr>
          <w:rFonts w:ascii="SimSun" w:eastAsia="SimSun" w:hAnsi="SimSun" w:hint="eastAsia"/>
          <w:b/>
          <w:sz w:val="24"/>
          <w:szCs w:val="24"/>
          <w:lang w:eastAsia="zh-TW"/>
        </w:rPr>
        <w:t>關係的記載，試找出</w:t>
      </w:r>
      <w:r w:rsidRPr="000A733A">
        <w:rPr>
          <w:rFonts w:ascii="SimSun" w:eastAsia="SimSun" w:hAnsi="SimSun" w:hint="eastAsia"/>
          <w:b/>
          <w:sz w:val="24"/>
          <w:szCs w:val="24"/>
          <w:lang w:eastAsia="zh-TW"/>
        </w:rPr>
        <w:t>基甸</w:t>
      </w:r>
      <w:r w:rsidR="00E03299">
        <w:rPr>
          <w:rFonts w:ascii="SimSun" w:eastAsia="SimSun" w:hAnsi="SimSun" w:hint="eastAsia"/>
          <w:b/>
          <w:sz w:val="24"/>
          <w:szCs w:val="24"/>
          <w:lang w:eastAsia="zh-TW"/>
        </w:rPr>
        <w:t>與其他人</w:t>
      </w:r>
      <w:r>
        <w:rPr>
          <w:rFonts w:ascii="SimSun" w:eastAsia="SimSun" w:hAnsi="SimSun" w:hint="eastAsia"/>
          <w:b/>
          <w:sz w:val="24"/>
          <w:szCs w:val="24"/>
          <w:lang w:eastAsia="zh-TW"/>
        </w:rPr>
        <w:t>的關係。</w:t>
      </w:r>
    </w:p>
    <w:p w:rsidR="00E03299" w:rsidRPr="00A62F91" w:rsidRDefault="00E03299" w:rsidP="00A62F91">
      <w:pPr>
        <w:pStyle w:val="ListParagraph"/>
        <w:numPr>
          <w:ilvl w:val="0"/>
          <w:numId w:val="19"/>
        </w:numPr>
        <w:ind w:hanging="630"/>
        <w:rPr>
          <w:rFonts w:ascii="SimSun" w:eastAsia="PMingLiU" w:hAnsi="SimSun"/>
          <w:sz w:val="24"/>
          <w:szCs w:val="24"/>
          <w:lang w:eastAsia="zh-TW"/>
        </w:rPr>
      </w:pPr>
      <w:r w:rsidRPr="00A62F91">
        <w:rPr>
          <w:rFonts w:ascii="SimSun" w:eastAsia="SimSun" w:hAnsi="SimSun" w:hint="eastAsia"/>
          <w:sz w:val="24"/>
          <w:szCs w:val="24"/>
          <w:lang w:eastAsia="zh-TW"/>
        </w:rPr>
        <w:t>基甸與内部反對勢力的關係</w:t>
      </w:r>
    </w:p>
    <w:p w:rsidR="004617DF" w:rsidRPr="004617DF" w:rsidRDefault="004617DF" w:rsidP="004617DF">
      <w:pPr>
        <w:pStyle w:val="ListParagraph"/>
        <w:numPr>
          <w:ilvl w:val="0"/>
          <w:numId w:val="18"/>
        </w:numPr>
        <w:rPr>
          <w:rFonts w:ascii="SimSun" w:eastAsia="SimSun" w:hAnsi="SimSun"/>
          <w:sz w:val="24"/>
          <w:szCs w:val="24"/>
          <w:lang w:eastAsia="zh-TW"/>
        </w:rPr>
      </w:pPr>
      <w:r w:rsidRPr="004617DF">
        <w:rPr>
          <w:rFonts w:ascii="SimSun" w:eastAsia="SimSun" w:hAnsi="SimSun" w:hint="eastAsia"/>
          <w:sz w:val="24"/>
          <w:szCs w:val="24"/>
          <w:lang w:eastAsia="zh-TW"/>
        </w:rPr>
        <w:t>以法蓮</w:t>
      </w:r>
      <w:r w:rsidR="00FA08EE">
        <w:rPr>
          <w:rFonts w:ascii="SimSun" w:eastAsia="SimSun" w:hAnsi="SimSun" w:hint="eastAsia"/>
          <w:sz w:val="24"/>
          <w:szCs w:val="24"/>
          <w:lang w:eastAsia="zh-TW"/>
        </w:rPr>
        <w:t>：</w:t>
      </w:r>
      <w:r w:rsidR="009D7662" w:rsidRPr="00A452AA">
        <w:rPr>
          <w:rFonts w:ascii="SimSun" w:eastAsia="SimSun" w:hAnsi="SimSun" w:hint="eastAsia"/>
          <w:color w:val="000000" w:themeColor="text1"/>
          <w:sz w:val="24"/>
          <w:szCs w:val="24"/>
          <w:lang w:eastAsia="zh-TW"/>
        </w:rPr>
        <w:t>面對以法蓮人的挑戰，基甸選擇了息事寧人的策略，從而化解了他與以法蓮人之間的矛盾。</w:t>
      </w:r>
    </w:p>
    <w:p w:rsidR="004617DF" w:rsidRPr="004617DF" w:rsidRDefault="004617DF" w:rsidP="004617DF">
      <w:pPr>
        <w:pStyle w:val="ListParagraph"/>
        <w:numPr>
          <w:ilvl w:val="0"/>
          <w:numId w:val="18"/>
        </w:numPr>
        <w:rPr>
          <w:rFonts w:ascii="SimSun" w:eastAsia="SimSun" w:hAnsi="SimSun"/>
          <w:sz w:val="24"/>
          <w:szCs w:val="24"/>
          <w:lang w:eastAsia="zh-TW"/>
        </w:rPr>
      </w:pPr>
      <w:r w:rsidRPr="004617DF">
        <w:rPr>
          <w:rFonts w:ascii="SimSun" w:eastAsia="SimSun" w:hAnsi="SimSun" w:hint="eastAsia"/>
          <w:sz w:val="24"/>
          <w:szCs w:val="24"/>
          <w:lang w:eastAsia="zh-TW"/>
        </w:rPr>
        <w:t>疏勒</w:t>
      </w:r>
      <w:r w:rsidR="00FA08EE">
        <w:rPr>
          <w:rFonts w:ascii="SimSun" w:eastAsia="SimSun" w:hAnsi="SimSun" w:hint="eastAsia"/>
          <w:sz w:val="24"/>
          <w:szCs w:val="24"/>
          <w:lang w:eastAsia="zh-TW"/>
        </w:rPr>
        <w:t>：鞭打城中77位長老。</w:t>
      </w:r>
    </w:p>
    <w:p w:rsidR="004617DF" w:rsidRPr="00FA08EE" w:rsidRDefault="004617DF" w:rsidP="004617DF">
      <w:pPr>
        <w:pStyle w:val="ListParagraph"/>
        <w:numPr>
          <w:ilvl w:val="0"/>
          <w:numId w:val="18"/>
        </w:numPr>
        <w:rPr>
          <w:rFonts w:ascii="SimSun" w:eastAsia="SimSun" w:hAnsi="SimSun"/>
          <w:sz w:val="24"/>
          <w:szCs w:val="24"/>
          <w:lang w:eastAsia="zh-TW"/>
        </w:rPr>
      </w:pPr>
      <w:r w:rsidRPr="004617DF">
        <w:rPr>
          <w:rFonts w:ascii="SimSun" w:eastAsia="SimSun" w:hAnsi="SimSun" w:hint="eastAsia"/>
          <w:sz w:val="24"/>
          <w:szCs w:val="24"/>
          <w:lang w:eastAsia="zh-TW"/>
        </w:rPr>
        <w:t>毘努伊勒</w:t>
      </w:r>
      <w:r w:rsidR="00FA08EE">
        <w:rPr>
          <w:rFonts w:ascii="SimSun" w:eastAsia="SimSun" w:hAnsi="SimSun" w:hint="eastAsia"/>
          <w:sz w:val="24"/>
          <w:szCs w:val="24"/>
          <w:lang w:eastAsia="zh-TW"/>
        </w:rPr>
        <w:t>：拆毁軍事要塞和屠殺城中男人。</w:t>
      </w:r>
    </w:p>
    <w:p w:rsidR="00FA08EE" w:rsidRPr="000C778F" w:rsidRDefault="00FA08EE" w:rsidP="00FA08EE">
      <w:pPr>
        <w:rPr>
          <w:rFonts w:ascii="SimSun" w:eastAsia="PMingLiU" w:hAnsi="SimSun"/>
          <w:sz w:val="24"/>
          <w:szCs w:val="24"/>
          <w:lang w:eastAsia="zh-TW"/>
        </w:rPr>
      </w:pPr>
      <w:r>
        <w:rPr>
          <w:rFonts w:ascii="SimSun" w:eastAsia="SimSun" w:hAnsi="SimSun" w:hint="eastAsia"/>
          <w:sz w:val="24"/>
          <w:szCs w:val="24"/>
          <w:lang w:eastAsia="zh-TW"/>
        </w:rPr>
        <w:t>我們看到基甸之所以有不同的反應，是因爲他“欺善怕恶”，以法蓮可以講是一比較有勢力的支派；相反疏勒和毘努伊勒則比較勢單力薄的族群。此外，基甸率領以色列人反抗米甸人，就是因爲“哪裏有壓迫。那裏就有反抗”，但現在他自己卻像米甸人一樣欺壓自己的骨肉同胞。基甸</w:t>
      </w:r>
      <w:r w:rsidR="000C778F">
        <w:rPr>
          <w:rFonts w:ascii="SimSun" w:eastAsia="SimSun" w:hAnsi="SimSun" w:hint="eastAsia"/>
          <w:sz w:val="24"/>
          <w:szCs w:val="24"/>
          <w:lang w:eastAsia="zh-TW"/>
        </w:rPr>
        <w:t>對疏勒和毘努伊勒的態度是相當嚣張的，給人的種感覚，就是“順我者倡，逆我者亡”，我們可以說基甸是</w:t>
      </w:r>
      <w:r>
        <w:rPr>
          <w:rFonts w:ascii="SimSun" w:eastAsia="SimSun" w:hAnsi="SimSun" w:hint="eastAsia"/>
          <w:sz w:val="24"/>
          <w:szCs w:val="24"/>
          <w:lang w:eastAsia="zh-TW"/>
        </w:rPr>
        <w:t>以耶和華神的名行自己的</w:t>
      </w:r>
      <w:r w:rsidR="000C778F">
        <w:rPr>
          <w:rFonts w:ascii="SimSun" w:eastAsia="SimSun" w:hAnsi="SimSun" w:hint="eastAsia"/>
          <w:sz w:val="24"/>
          <w:szCs w:val="24"/>
          <w:lang w:eastAsia="zh-TW"/>
        </w:rPr>
        <w:t>事。</w:t>
      </w:r>
    </w:p>
    <w:p w:rsidR="00E03299" w:rsidRPr="00A62F91" w:rsidRDefault="00E03299" w:rsidP="00A62F91">
      <w:pPr>
        <w:pStyle w:val="ListParagraph"/>
        <w:numPr>
          <w:ilvl w:val="0"/>
          <w:numId w:val="19"/>
        </w:numPr>
        <w:ind w:hanging="630"/>
        <w:rPr>
          <w:rFonts w:ascii="SimSun" w:eastAsia="SimSun" w:hAnsi="SimSun"/>
          <w:sz w:val="24"/>
          <w:szCs w:val="24"/>
          <w:lang w:eastAsia="zh-TW"/>
        </w:rPr>
      </w:pPr>
      <w:r w:rsidRPr="00E03299">
        <w:rPr>
          <w:rFonts w:ascii="SimSun" w:eastAsia="SimSun" w:hAnsi="SimSun" w:hint="eastAsia"/>
          <w:sz w:val="24"/>
          <w:szCs w:val="24"/>
          <w:lang w:eastAsia="zh-TW"/>
        </w:rPr>
        <w:t>基甸與敵人的關係</w:t>
      </w:r>
    </w:p>
    <w:p w:rsidR="000C778F" w:rsidRPr="004C5D7B" w:rsidRDefault="000C778F">
      <w:pPr>
        <w:rPr>
          <w:rFonts w:ascii="SimSun" w:eastAsia="PMingLiU" w:hAnsi="SimSun"/>
          <w:sz w:val="24"/>
          <w:szCs w:val="24"/>
          <w:lang w:eastAsia="zh-TW"/>
        </w:rPr>
      </w:pPr>
      <w:r w:rsidRPr="000C778F">
        <w:rPr>
          <w:rFonts w:ascii="SimSun" w:eastAsia="SimSun" w:hAnsi="SimSun" w:hint="eastAsia"/>
          <w:sz w:val="24"/>
          <w:szCs w:val="24"/>
          <w:lang w:eastAsia="zh-TW"/>
        </w:rPr>
        <w:t>基甸對敵人可以講是“趕盡殺絕”，</w:t>
      </w:r>
      <w:r>
        <w:rPr>
          <w:rFonts w:ascii="SimSun" w:eastAsia="SimSun" w:hAnsi="SimSun" w:hint="eastAsia"/>
          <w:sz w:val="24"/>
          <w:szCs w:val="24"/>
          <w:lang w:eastAsia="zh-TW"/>
        </w:rPr>
        <w:t>但第8章有關基甸與敵人的關係的精華是“基甸殺二王”。第一，基甸給人的感覚應該是挺跋扈的，所以二王說：“</w:t>
      </w:r>
      <w:r>
        <w:rPr>
          <w:rFonts w:ascii="SimSun" w:eastAsia="SimSun" w:hAnsi="SimSun" w:cs="PMingLiU" w:hint="eastAsia"/>
          <w:sz w:val="24"/>
          <w:szCs w:val="24"/>
          <w:lang w:eastAsia="zh-TW"/>
        </w:rPr>
        <w:t>他們好像你，各人都有王子的樣式。</w:t>
      </w:r>
      <w:r>
        <w:rPr>
          <w:rFonts w:ascii="SimSun" w:eastAsia="SimSun" w:hAnsi="SimSun" w:hint="eastAsia"/>
          <w:sz w:val="24"/>
          <w:szCs w:val="24"/>
          <w:lang w:eastAsia="zh-TW"/>
        </w:rPr>
        <w:t>”（士8：18）第二，中國人</w:t>
      </w:r>
      <w:r w:rsidR="004C5D7B">
        <w:rPr>
          <w:rFonts w:ascii="SimSun" w:eastAsia="SimSun" w:hAnsi="SimSun" w:hint="eastAsia"/>
          <w:sz w:val="24"/>
          <w:szCs w:val="24"/>
          <w:lang w:eastAsia="zh-TW"/>
        </w:rPr>
        <w:t xml:space="preserve">說 </w:t>
      </w:r>
      <w:r w:rsidR="004C5D7B">
        <w:rPr>
          <w:rFonts w:ascii="SimSun" w:eastAsia="SimSun" w:hAnsi="SimSun"/>
          <w:sz w:val="24"/>
          <w:szCs w:val="24"/>
          <w:lang w:eastAsia="zh-TW"/>
        </w:rPr>
        <w:t>“</w:t>
      </w:r>
      <w:r>
        <w:rPr>
          <w:rFonts w:ascii="SimSun" w:eastAsia="SimSun" w:hAnsi="SimSun" w:hint="eastAsia"/>
          <w:sz w:val="24"/>
          <w:szCs w:val="24"/>
          <w:lang w:eastAsia="zh-TW"/>
        </w:rPr>
        <w:t>相由心生</w:t>
      </w:r>
      <w:r w:rsidR="004C5D7B">
        <w:rPr>
          <w:rFonts w:ascii="SimSun" w:eastAsia="SimSun" w:hAnsi="SimSun"/>
          <w:sz w:val="24"/>
          <w:szCs w:val="24"/>
          <w:lang w:eastAsia="zh-TW"/>
        </w:rPr>
        <w:t>”</w:t>
      </w:r>
      <w:r w:rsidR="004C5D7B">
        <w:rPr>
          <w:rFonts w:ascii="SimSun" w:eastAsia="SimSun" w:hAnsi="SimSun" w:hint="eastAsia"/>
          <w:sz w:val="24"/>
          <w:szCs w:val="24"/>
          <w:lang w:eastAsia="zh-TW"/>
        </w:rPr>
        <w:t>，我想基甸當時的脸孔應該是相當狰獰恐怖的，所以二王說：“</w:t>
      </w:r>
      <w:r w:rsidR="004C5D7B" w:rsidRPr="003C1ACC">
        <w:rPr>
          <w:rFonts w:ascii="SimSun" w:eastAsia="SimSun" w:hAnsi="SimSun"/>
          <w:sz w:val="24"/>
          <w:szCs w:val="24"/>
          <w:lang w:eastAsia="zh-TW"/>
        </w:rPr>
        <w:t>你自己起來殺我們</w:t>
      </w:r>
      <w:r w:rsidR="004C5D7B">
        <w:rPr>
          <w:rFonts w:ascii="SimSun" w:eastAsia="SimSun" w:hAnsi="SimSun" w:hint="eastAsia"/>
          <w:sz w:val="24"/>
          <w:szCs w:val="24"/>
          <w:lang w:eastAsia="zh-TW"/>
        </w:rPr>
        <w:t>吧！</w:t>
      </w:r>
      <w:r w:rsidR="004C5D7B" w:rsidRPr="003C1ACC">
        <w:rPr>
          <w:rFonts w:ascii="SimSun" w:eastAsia="SimSun" w:hAnsi="SimSun"/>
          <w:sz w:val="24"/>
          <w:szCs w:val="24"/>
          <w:lang w:eastAsia="zh-TW"/>
        </w:rPr>
        <w:t>因為人如何、力量也是如何</w:t>
      </w:r>
      <w:r w:rsidR="004C5D7B">
        <w:rPr>
          <w:rFonts w:ascii="SimSun" w:eastAsia="SimSun" w:hAnsi="SimSun" w:hint="eastAsia"/>
          <w:sz w:val="24"/>
          <w:szCs w:val="24"/>
          <w:lang w:eastAsia="zh-TW"/>
        </w:rPr>
        <w:t>！”（士8：21）也就是說只有基甸這樣人才能做出這樣殘忍的事。</w:t>
      </w:r>
    </w:p>
    <w:p w:rsidR="00E03299" w:rsidRPr="00A62F91" w:rsidRDefault="00E03299" w:rsidP="00A62F91">
      <w:pPr>
        <w:pStyle w:val="ListParagraph"/>
        <w:numPr>
          <w:ilvl w:val="0"/>
          <w:numId w:val="19"/>
        </w:numPr>
        <w:ind w:hanging="630"/>
        <w:rPr>
          <w:rFonts w:ascii="SimSun" w:eastAsia="SimSun" w:hAnsi="SimSun"/>
          <w:sz w:val="24"/>
          <w:szCs w:val="24"/>
          <w:lang w:eastAsia="zh-TW"/>
        </w:rPr>
      </w:pPr>
      <w:r w:rsidRPr="00E03299">
        <w:rPr>
          <w:rFonts w:ascii="SimSun" w:eastAsia="SimSun" w:hAnsi="SimSun" w:hint="eastAsia"/>
          <w:sz w:val="24"/>
          <w:szCs w:val="24"/>
          <w:lang w:eastAsia="zh-TW"/>
        </w:rPr>
        <w:t>基甸與</w:t>
      </w:r>
      <w:r w:rsidR="004C5D7B">
        <w:rPr>
          <w:rFonts w:ascii="SimSun" w:eastAsia="SimSun" w:hAnsi="SimSun" w:hint="eastAsia"/>
          <w:sz w:val="24"/>
          <w:szCs w:val="24"/>
          <w:lang w:eastAsia="zh-TW"/>
        </w:rPr>
        <w:t>神</w:t>
      </w:r>
      <w:r w:rsidRPr="00E03299">
        <w:rPr>
          <w:rFonts w:ascii="SimSun" w:eastAsia="SimSun" w:hAnsi="SimSun" w:hint="eastAsia"/>
          <w:sz w:val="24"/>
          <w:szCs w:val="24"/>
          <w:lang w:eastAsia="zh-TW"/>
        </w:rPr>
        <w:t>的關係</w:t>
      </w:r>
    </w:p>
    <w:p w:rsidR="004C5D7B" w:rsidRDefault="004C5D7B" w:rsidP="004C5D7B">
      <w:pPr>
        <w:rPr>
          <w:rFonts w:ascii="SimSun" w:eastAsia="SimSun" w:hAnsi="SimSun" w:cs="PMingLiU"/>
          <w:sz w:val="24"/>
          <w:szCs w:val="24"/>
          <w:lang w:eastAsia="zh-TW"/>
        </w:rPr>
      </w:pPr>
      <w:r w:rsidRPr="004C5D7B">
        <w:rPr>
          <w:rFonts w:ascii="SimSun" w:eastAsia="SimSun" w:hAnsi="SimSun" w:hint="eastAsia"/>
          <w:sz w:val="24"/>
          <w:szCs w:val="24"/>
          <w:lang w:eastAsia="zh-TW"/>
        </w:rPr>
        <w:t>勝利之後，基甸没有做任何感恩和敬拜神的事情。當以色列人說：“</w:t>
      </w:r>
      <w:r w:rsidRPr="004C5D7B">
        <w:rPr>
          <w:rFonts w:ascii="SimSun" w:eastAsia="SimSun" w:hAnsi="SimSun"/>
          <w:sz w:val="24"/>
          <w:szCs w:val="24"/>
          <w:lang w:eastAsia="zh-TW"/>
        </w:rPr>
        <w:t>願你和你的兒孫管理我</w:t>
      </w:r>
      <w:r w:rsidRPr="004C5D7B">
        <w:rPr>
          <w:rFonts w:ascii="SimSun" w:eastAsia="SimSun" w:hAnsi="SimSun" w:cs="PMingLiU" w:hint="eastAsia"/>
          <w:sz w:val="24"/>
          <w:szCs w:val="24"/>
          <w:lang w:eastAsia="zh-TW"/>
        </w:rPr>
        <w:t>們</w:t>
      </w:r>
      <w:r>
        <w:rPr>
          <w:rFonts w:ascii="SimSun" w:eastAsia="SimSun" w:hAnsi="SimSun" w:cs="PMingLiU" w:hint="eastAsia"/>
          <w:sz w:val="24"/>
          <w:szCs w:val="24"/>
          <w:lang w:eastAsia="zh-TW"/>
        </w:rPr>
        <w:t>！</w:t>
      </w:r>
      <w:r w:rsidRPr="004C5D7B">
        <w:rPr>
          <w:rFonts w:ascii="SimSun" w:eastAsia="SimSun" w:hAnsi="SimSun" w:hint="eastAsia"/>
          <w:sz w:val="24"/>
          <w:szCs w:val="24"/>
          <w:lang w:eastAsia="zh-TW"/>
        </w:rPr>
        <w:t>”</w:t>
      </w:r>
      <w:r>
        <w:rPr>
          <w:rFonts w:ascii="SimSun" w:eastAsia="SimSun" w:hAnsi="SimSun" w:hint="eastAsia"/>
          <w:sz w:val="24"/>
          <w:szCs w:val="24"/>
          <w:lang w:eastAsia="zh-TW"/>
        </w:rPr>
        <w:t>（士8：22）他表面上拒絕了這要求，但</w:t>
      </w:r>
      <w:r w:rsidR="007C784A">
        <w:rPr>
          <w:rFonts w:ascii="SimSun" w:eastAsia="SimSun" w:hAnsi="SimSun" w:hint="eastAsia"/>
          <w:sz w:val="24"/>
          <w:szCs w:val="24"/>
          <w:lang w:eastAsia="zh-TW"/>
        </w:rPr>
        <w:t>他没有馬上教導以色列人真正的戰士是耶和華、真正的勝利者是耶和華，</w:t>
      </w:r>
      <w:r>
        <w:rPr>
          <w:rFonts w:ascii="SimSun" w:eastAsia="SimSun" w:hAnsi="SimSun" w:hint="eastAsia"/>
          <w:sz w:val="24"/>
          <w:szCs w:val="24"/>
          <w:lang w:eastAsia="zh-TW"/>
        </w:rPr>
        <w:t>實際上他已潜越了耶和華神</w:t>
      </w:r>
      <w:r w:rsidR="00446312">
        <w:rPr>
          <w:rFonts w:ascii="SimSun" w:eastAsia="SimSun" w:hAnsi="SimSun" w:hint="eastAsia"/>
          <w:sz w:val="24"/>
          <w:szCs w:val="24"/>
          <w:lang w:eastAsia="zh-TW"/>
        </w:rPr>
        <w:t>自</w:t>
      </w:r>
      <w:r>
        <w:rPr>
          <w:rFonts w:ascii="SimSun" w:eastAsia="SimSun" w:hAnsi="SimSun" w:hint="eastAsia"/>
          <w:sz w:val="24"/>
          <w:szCs w:val="24"/>
          <w:lang w:eastAsia="zh-TW"/>
        </w:rPr>
        <w:t>立爲王，聖經說基甸</w:t>
      </w:r>
      <w:r>
        <w:rPr>
          <w:rFonts w:ascii="SimSun" w:eastAsia="SimSun" w:hAnsi="SimSun" w:cs="PMingLiU" w:hint="eastAsia"/>
          <w:sz w:val="24"/>
          <w:szCs w:val="24"/>
          <w:lang w:eastAsia="zh-TW"/>
        </w:rPr>
        <w:t>立以弗得作爲王對神諭的特殊權利（士8：27）、他有很多妻子（士8：30）、他其中的一個兒子的名子是【亞比米勒】（我的父親是王）。</w:t>
      </w:r>
    </w:p>
    <w:p w:rsidR="004C5D7B" w:rsidRPr="00A62F91" w:rsidRDefault="004C5D7B" w:rsidP="00A62F91">
      <w:pPr>
        <w:pStyle w:val="ListParagraph"/>
        <w:numPr>
          <w:ilvl w:val="0"/>
          <w:numId w:val="19"/>
        </w:numPr>
        <w:ind w:hanging="630"/>
        <w:rPr>
          <w:rFonts w:ascii="SimSun" w:eastAsia="SimSun" w:hAnsi="SimSun"/>
          <w:sz w:val="24"/>
          <w:szCs w:val="24"/>
          <w:lang w:eastAsia="zh-TW"/>
        </w:rPr>
      </w:pPr>
      <w:r w:rsidRPr="00E03299">
        <w:rPr>
          <w:rFonts w:ascii="SimSun" w:eastAsia="SimSun" w:hAnsi="SimSun" w:hint="eastAsia"/>
          <w:sz w:val="24"/>
          <w:szCs w:val="24"/>
          <w:lang w:eastAsia="zh-TW"/>
        </w:rPr>
        <w:t>基甸與</w:t>
      </w:r>
      <w:r>
        <w:rPr>
          <w:rFonts w:ascii="SimSun" w:eastAsia="SimSun" w:hAnsi="SimSun" w:hint="eastAsia"/>
          <w:sz w:val="24"/>
          <w:szCs w:val="24"/>
          <w:lang w:eastAsia="zh-TW"/>
        </w:rPr>
        <w:t>自己</w:t>
      </w:r>
      <w:r w:rsidRPr="00E03299">
        <w:rPr>
          <w:rFonts w:ascii="SimSun" w:eastAsia="SimSun" w:hAnsi="SimSun" w:hint="eastAsia"/>
          <w:sz w:val="24"/>
          <w:szCs w:val="24"/>
          <w:lang w:eastAsia="zh-TW"/>
        </w:rPr>
        <w:t>的關係</w:t>
      </w:r>
    </w:p>
    <w:p w:rsidR="007C784A" w:rsidRPr="00717E16" w:rsidRDefault="007C784A">
      <w:pPr>
        <w:rPr>
          <w:rFonts w:ascii="SimSun" w:eastAsia="PMingLiU" w:hAnsi="SimSun"/>
          <w:sz w:val="24"/>
          <w:szCs w:val="24"/>
          <w:lang w:eastAsia="zh-TW"/>
        </w:rPr>
      </w:pPr>
      <w:r w:rsidRPr="007C784A">
        <w:rPr>
          <w:rFonts w:ascii="SimSun" w:eastAsia="SimSun" w:hAnsi="SimSun" w:hint="eastAsia"/>
          <w:sz w:val="24"/>
          <w:szCs w:val="24"/>
          <w:lang w:eastAsia="zh-TW"/>
        </w:rPr>
        <w:t>勝利之後的基甸已經被勝利衝昏了頭腦，他除了没有敬拜耶和華神之外，也開始放縱自己：</w:t>
      </w:r>
      <w:r>
        <w:rPr>
          <w:rFonts w:ascii="SimSun" w:eastAsia="SimSun" w:hAnsi="SimSun" w:hint="eastAsia"/>
          <w:sz w:val="24"/>
          <w:szCs w:val="24"/>
          <w:lang w:eastAsia="zh-TW"/>
        </w:rPr>
        <w:t>他排除異己（針對疏勒和毘努伊勒）、他收刮財物（奪獲二王的月牙圈）、他建以弗得（</w:t>
      </w:r>
      <w:r w:rsidR="00717E16">
        <w:rPr>
          <w:rFonts w:ascii="SimSun" w:eastAsia="SimSun" w:hAnsi="SimSun" w:hint="eastAsia"/>
          <w:sz w:val="24"/>
          <w:szCs w:val="24"/>
          <w:lang w:eastAsia="zh-TW"/>
        </w:rPr>
        <w:t>這實在是一大諷刺，本来基甸被人稱爲耶路巴力）、</w:t>
      </w:r>
      <w:r>
        <w:rPr>
          <w:rFonts w:ascii="SimSun" w:eastAsia="SimSun" w:hAnsi="SimSun" w:hint="eastAsia"/>
          <w:sz w:val="24"/>
          <w:szCs w:val="24"/>
          <w:lang w:eastAsia="zh-TW"/>
        </w:rPr>
        <w:t>他</w:t>
      </w:r>
      <w:r w:rsidR="00717E16">
        <w:rPr>
          <w:rFonts w:ascii="SimSun" w:eastAsia="SimSun" w:hAnsi="SimSun" w:hint="eastAsia"/>
          <w:sz w:val="24"/>
          <w:szCs w:val="24"/>
          <w:lang w:eastAsia="zh-TW"/>
        </w:rPr>
        <w:t>縱欲享受（他</w:t>
      </w:r>
      <w:r>
        <w:rPr>
          <w:rFonts w:ascii="SimSun" w:eastAsia="SimSun" w:hAnsi="SimSun" w:hint="eastAsia"/>
          <w:sz w:val="24"/>
          <w:szCs w:val="24"/>
          <w:lang w:eastAsia="zh-TW"/>
        </w:rPr>
        <w:t>有很多妻子</w:t>
      </w:r>
      <w:r w:rsidR="00717E16">
        <w:rPr>
          <w:rFonts w:ascii="SimSun" w:eastAsia="SimSun" w:hAnsi="SimSun" w:hint="eastAsia"/>
          <w:sz w:val="24"/>
          <w:szCs w:val="24"/>
          <w:lang w:eastAsia="zh-TW"/>
        </w:rPr>
        <w:t>）。整個故事告訴我們基甸已開始了他堕落和失敗的人生，這都爲基甸一家埋下了祸害的種子。</w:t>
      </w:r>
    </w:p>
    <w:p w:rsidR="00E03299" w:rsidRPr="00A62F91" w:rsidRDefault="00E03299" w:rsidP="00A62F91">
      <w:pPr>
        <w:pStyle w:val="ListParagraph"/>
        <w:numPr>
          <w:ilvl w:val="0"/>
          <w:numId w:val="19"/>
        </w:numPr>
        <w:ind w:hanging="630"/>
        <w:rPr>
          <w:rFonts w:ascii="SimSun" w:eastAsia="SimSun" w:hAnsi="SimSun"/>
          <w:sz w:val="24"/>
          <w:szCs w:val="24"/>
          <w:lang w:eastAsia="zh-TW"/>
        </w:rPr>
      </w:pPr>
      <w:r w:rsidRPr="00E03299">
        <w:rPr>
          <w:rFonts w:ascii="SimSun" w:eastAsia="SimSun" w:hAnsi="SimSun" w:hint="eastAsia"/>
          <w:sz w:val="24"/>
          <w:szCs w:val="24"/>
          <w:lang w:eastAsia="zh-TW"/>
        </w:rPr>
        <w:t>基甸與家人的關係</w:t>
      </w:r>
    </w:p>
    <w:p w:rsidR="00717E16" w:rsidRPr="00A62F91" w:rsidRDefault="00717E16">
      <w:pPr>
        <w:rPr>
          <w:rFonts w:ascii="SimSun" w:eastAsia="SimSun" w:hAnsi="SimSun"/>
          <w:sz w:val="24"/>
          <w:szCs w:val="24"/>
          <w:lang w:eastAsia="zh-TW"/>
        </w:rPr>
      </w:pPr>
      <w:r w:rsidRPr="00717E16">
        <w:rPr>
          <w:rFonts w:ascii="SimSun" w:eastAsia="SimSun" w:hAnsi="SimSun" w:hint="eastAsia"/>
          <w:sz w:val="24"/>
          <w:szCs w:val="24"/>
          <w:lang w:eastAsia="zh-TW"/>
        </w:rPr>
        <w:t>當基甸俘擄二王時，基甸居然命令他</w:t>
      </w:r>
      <w:r>
        <w:rPr>
          <w:rFonts w:ascii="SimSun" w:eastAsia="SimSun" w:hAnsi="SimSun" w:hint="eastAsia"/>
          <w:sz w:val="24"/>
          <w:szCs w:val="24"/>
          <w:lang w:eastAsia="zh-TW"/>
        </w:rPr>
        <w:t>還是童子</w:t>
      </w:r>
      <w:r w:rsidRPr="00717E16">
        <w:rPr>
          <w:rFonts w:ascii="SimSun" w:eastAsia="SimSun" w:hAnsi="SimSun" w:hint="eastAsia"/>
          <w:sz w:val="24"/>
          <w:szCs w:val="24"/>
          <w:lang w:eastAsia="zh-TW"/>
        </w:rPr>
        <w:t>的兒子益帖：“你起来殺他們！”</w:t>
      </w:r>
      <w:r>
        <w:rPr>
          <w:rFonts w:ascii="SimSun" w:eastAsia="SimSun" w:hAnsi="SimSun" w:hint="eastAsia"/>
          <w:sz w:val="24"/>
          <w:szCs w:val="24"/>
          <w:lang w:eastAsia="zh-TW"/>
        </w:rPr>
        <w:t>這實在是一個奇葩的教育，難怪日後他的孩子會手足相殘</w:t>
      </w:r>
      <w:r w:rsidR="00A62F91">
        <w:rPr>
          <w:rFonts w:ascii="SimSun" w:eastAsia="SimSun" w:hAnsi="SimSun" w:hint="eastAsia"/>
          <w:sz w:val="24"/>
          <w:szCs w:val="24"/>
          <w:lang w:eastAsia="zh-TW"/>
        </w:rPr>
        <w:t>；</w:t>
      </w:r>
      <w:r>
        <w:rPr>
          <w:rFonts w:ascii="SimSun" w:eastAsia="SimSun" w:hAnsi="SimSun" w:hint="eastAsia"/>
          <w:sz w:val="24"/>
          <w:szCs w:val="24"/>
          <w:lang w:eastAsia="zh-TW"/>
        </w:rPr>
        <w:t>此外他有爲他的一個兒子取名叫“亞比</w:t>
      </w:r>
      <w:r>
        <w:rPr>
          <w:rFonts w:ascii="SimSun" w:eastAsia="SimSun" w:hAnsi="SimSun" w:hint="eastAsia"/>
          <w:sz w:val="24"/>
          <w:szCs w:val="24"/>
          <w:lang w:eastAsia="zh-TW"/>
        </w:rPr>
        <w:lastRenderedPageBreak/>
        <w:t>米勒”，可見他也没有爲他的下一代</w:t>
      </w:r>
      <w:r w:rsidR="00A62F91">
        <w:rPr>
          <w:rFonts w:ascii="SimSun" w:eastAsia="SimSun" w:hAnsi="SimSun" w:hint="eastAsia"/>
          <w:sz w:val="24"/>
          <w:szCs w:val="24"/>
          <w:lang w:eastAsia="zh-TW"/>
        </w:rPr>
        <w:t>樹立謙卑的形象；勝利之後的基甸也没有爲耶和華神建立祭壇，所以我們可以說基甸也没有教育他的下一代認識和敬拜耶和華神難怪聖經說：</w:t>
      </w:r>
      <w:r w:rsidR="00A62F91" w:rsidRPr="00A62F91">
        <w:rPr>
          <w:rFonts w:ascii="SimSun" w:eastAsia="SimSun" w:hAnsi="SimSun" w:hint="eastAsia"/>
          <w:sz w:val="24"/>
          <w:szCs w:val="24"/>
          <w:lang w:eastAsia="zh-TW"/>
        </w:rPr>
        <w:t>“</w:t>
      </w:r>
      <w:r w:rsidR="00A62F91" w:rsidRPr="00A62F91">
        <w:rPr>
          <w:rFonts w:ascii="SimSun" w:eastAsia="SimSun" w:hAnsi="SimSun"/>
          <w:sz w:val="24"/>
          <w:szCs w:val="24"/>
          <w:lang w:eastAsia="zh-TW"/>
        </w:rPr>
        <w:t>以色列人不記念耶和華他們的神</w:t>
      </w:r>
      <w:r w:rsidR="00A62F91">
        <w:rPr>
          <w:rFonts w:ascii="SimSun" w:eastAsia="SimSun" w:hAnsi="SimSun" w:hint="eastAsia"/>
          <w:sz w:val="24"/>
          <w:szCs w:val="24"/>
          <w:lang w:eastAsia="zh-TW"/>
        </w:rPr>
        <w:t>，</w:t>
      </w:r>
      <w:r w:rsidR="00A62F91" w:rsidRPr="00A62F91">
        <w:rPr>
          <w:rFonts w:ascii="SimSun" w:eastAsia="SimSun" w:hAnsi="SimSun"/>
          <w:sz w:val="24"/>
          <w:szCs w:val="24"/>
          <w:lang w:eastAsia="zh-TW"/>
        </w:rPr>
        <w:t>就是拯救他們脫離四圍仇敵之手的</w:t>
      </w:r>
      <w:r w:rsidR="00A62F91">
        <w:rPr>
          <w:rFonts w:ascii="SimSun" w:eastAsia="SimSun" w:hAnsi="SimSun" w:hint="eastAsia"/>
          <w:sz w:val="24"/>
          <w:szCs w:val="24"/>
          <w:lang w:eastAsia="zh-TW"/>
        </w:rPr>
        <w:t>。</w:t>
      </w:r>
      <w:r w:rsidR="00A62F91" w:rsidRPr="00A62F91">
        <w:rPr>
          <w:rFonts w:ascii="SimSun" w:eastAsia="SimSun" w:hAnsi="SimSun" w:hint="eastAsia"/>
          <w:sz w:val="24"/>
          <w:szCs w:val="24"/>
          <w:lang w:eastAsia="zh-TW"/>
        </w:rPr>
        <w:t>”</w:t>
      </w:r>
      <w:r w:rsidR="00A62F91">
        <w:rPr>
          <w:rFonts w:ascii="SimSun" w:eastAsia="SimSun" w:hAnsi="SimSun" w:hint="eastAsia"/>
          <w:sz w:val="24"/>
          <w:szCs w:val="24"/>
          <w:lang w:eastAsia="zh-TW"/>
        </w:rPr>
        <w:t>（士8：34）</w:t>
      </w:r>
    </w:p>
    <w:p w:rsidR="001E218B" w:rsidRDefault="001E218B">
      <w:pPr>
        <w:rPr>
          <w:rFonts w:ascii="SimSun" w:eastAsia="PMingLiU" w:hAnsi="SimSun"/>
          <w:sz w:val="24"/>
          <w:szCs w:val="24"/>
          <w:lang w:eastAsia="zh-TW"/>
        </w:rPr>
      </w:pPr>
    </w:p>
    <w:p w:rsidR="00A96E1E" w:rsidRDefault="008517AB" w:rsidP="00B57350">
      <w:pPr>
        <w:rPr>
          <w:rFonts w:ascii="SimSun" w:eastAsia="PMingLiU" w:hAnsi="SimSun"/>
          <w:b/>
          <w:sz w:val="24"/>
          <w:szCs w:val="24"/>
          <w:lang w:eastAsia="zh-TW"/>
        </w:rPr>
      </w:pPr>
      <w:r w:rsidRPr="006A611C">
        <w:rPr>
          <w:rFonts w:ascii="SimSun" w:eastAsia="SimSun" w:hAnsi="SimSun" w:hint="eastAsia"/>
          <w:b/>
          <w:sz w:val="24"/>
          <w:szCs w:val="24"/>
          <w:lang w:eastAsia="zh-TW"/>
        </w:rPr>
        <w:t>問題二</w:t>
      </w:r>
    </w:p>
    <w:p w:rsidR="00197E77" w:rsidRPr="00197E77" w:rsidRDefault="00197E77" w:rsidP="00197E77">
      <w:pPr>
        <w:spacing w:after="100" w:afterAutospacing="1" w:line="240" w:lineRule="auto"/>
        <w:jc w:val="both"/>
        <w:rPr>
          <w:rFonts w:ascii="SimSun" w:eastAsia="SimSun" w:hAnsi="SimSun"/>
          <w:b/>
          <w:sz w:val="24"/>
          <w:szCs w:val="24"/>
          <w:lang w:eastAsia="zh-TW"/>
        </w:rPr>
      </w:pPr>
      <w:r w:rsidRPr="00197E77">
        <w:rPr>
          <w:rFonts w:ascii="SimSun" w:eastAsia="SimSun" w:hAnsi="SimSun" w:hint="eastAsia"/>
          <w:b/>
          <w:sz w:val="24"/>
          <w:szCs w:val="24"/>
          <w:lang w:eastAsia="zh-TW"/>
        </w:rPr>
        <w:t>試思想基甸的失敗原因</w:t>
      </w:r>
    </w:p>
    <w:p w:rsidR="00197E77" w:rsidRPr="00197E77" w:rsidRDefault="00197E77" w:rsidP="00197E77">
      <w:pPr>
        <w:spacing w:after="100" w:afterAutospacing="1" w:line="240" w:lineRule="auto"/>
        <w:ind w:firstLine="720"/>
        <w:jc w:val="both"/>
        <w:rPr>
          <w:rFonts w:ascii="SimSun" w:eastAsia="SimSun" w:hAnsi="SimSun"/>
          <w:sz w:val="24"/>
          <w:szCs w:val="24"/>
          <w:lang w:eastAsia="zh-TW"/>
        </w:rPr>
      </w:pPr>
      <w:r>
        <w:rPr>
          <w:rFonts w:ascii="SimSun" w:eastAsia="SimSun" w:hAnsi="SimSun" w:hint="eastAsia"/>
          <w:sz w:val="24"/>
          <w:szCs w:val="24"/>
          <w:lang w:eastAsia="zh-TW"/>
        </w:rPr>
        <w:t>廣東人說一個人錯失良機是“捉到鹿</w:t>
      </w:r>
      <w:r w:rsidR="00EA1C0B">
        <w:rPr>
          <w:rFonts w:ascii="SimSun" w:eastAsia="SimSun" w:hAnsi="SimSun" w:hint="eastAsia"/>
          <w:sz w:val="24"/>
          <w:szCs w:val="24"/>
          <w:lang w:eastAsia="zh-TW"/>
        </w:rPr>
        <w:t>唔</w:t>
      </w:r>
      <w:r w:rsidR="00EA1C0B" w:rsidRPr="00EA1C0B">
        <w:rPr>
          <w:rFonts w:ascii="SimSun" w:eastAsia="SimSun" w:hAnsi="SimSun" w:hint="eastAsia"/>
          <w:sz w:val="24"/>
          <w:szCs w:val="24"/>
          <w:lang w:eastAsia="zh-TW"/>
        </w:rPr>
        <w:t>識</w:t>
      </w:r>
      <w:r>
        <w:rPr>
          <w:rFonts w:ascii="SimSun" w:eastAsia="SimSun" w:hAnsi="SimSun" w:hint="eastAsia"/>
          <w:sz w:val="24"/>
          <w:szCs w:val="24"/>
          <w:lang w:eastAsia="zh-TW"/>
        </w:rPr>
        <w:t>脱角”，我想</w:t>
      </w:r>
      <w:r w:rsidRPr="00197E77">
        <w:rPr>
          <w:rFonts w:ascii="SimSun" w:eastAsia="SimSun" w:hAnsi="SimSun" w:hint="eastAsia"/>
          <w:sz w:val="24"/>
          <w:szCs w:val="24"/>
          <w:lang w:eastAsia="zh-TW"/>
        </w:rPr>
        <w:t>基甸</w:t>
      </w:r>
      <w:r>
        <w:rPr>
          <w:rFonts w:ascii="SimSun" w:eastAsia="SimSun" w:hAnsi="SimSun" w:hint="eastAsia"/>
          <w:sz w:val="24"/>
          <w:szCs w:val="24"/>
          <w:lang w:eastAsia="zh-TW"/>
        </w:rPr>
        <w:t>就是一個</w:t>
      </w:r>
      <w:r w:rsidR="00EA1C0B">
        <w:rPr>
          <w:rFonts w:ascii="SimSun" w:eastAsia="SimSun" w:hAnsi="SimSun" w:hint="eastAsia"/>
          <w:sz w:val="24"/>
          <w:szCs w:val="24"/>
          <w:lang w:eastAsia="zh-TW"/>
        </w:rPr>
        <w:t>很典型的</w:t>
      </w:r>
      <w:r>
        <w:rPr>
          <w:rFonts w:ascii="SimSun" w:eastAsia="SimSun" w:hAnsi="SimSun" w:hint="eastAsia"/>
          <w:sz w:val="24"/>
          <w:szCs w:val="24"/>
          <w:lang w:eastAsia="zh-TW"/>
        </w:rPr>
        <w:t>例子</w:t>
      </w:r>
      <w:r w:rsidR="00EA1C0B">
        <w:rPr>
          <w:rFonts w:ascii="SimSun" w:eastAsia="SimSun" w:hAnsi="SimSun" w:hint="eastAsia"/>
          <w:sz w:val="24"/>
          <w:szCs w:val="24"/>
          <w:lang w:eastAsia="zh-TW"/>
        </w:rPr>
        <w:t>。</w:t>
      </w:r>
      <w:r>
        <w:rPr>
          <w:rFonts w:ascii="SimSun" w:eastAsia="SimSun" w:hAnsi="SimSun" w:hint="eastAsia"/>
          <w:sz w:val="24"/>
          <w:szCs w:val="24"/>
          <w:lang w:eastAsia="zh-TW"/>
        </w:rPr>
        <w:t>基甸</w:t>
      </w:r>
      <w:r w:rsidR="00EA1C0B">
        <w:rPr>
          <w:rFonts w:ascii="SimSun" w:eastAsia="SimSun" w:hAnsi="SimSun" w:hint="eastAsia"/>
          <w:sz w:val="24"/>
          <w:szCs w:val="24"/>
          <w:lang w:eastAsia="zh-TW"/>
        </w:rPr>
        <w:t>可以講</w:t>
      </w:r>
      <w:r w:rsidRPr="00197E77">
        <w:rPr>
          <w:rFonts w:ascii="SimSun" w:eastAsia="SimSun" w:hAnsi="SimSun" w:hint="eastAsia"/>
          <w:sz w:val="24"/>
          <w:szCs w:val="24"/>
          <w:lang w:eastAsia="zh-TW"/>
        </w:rPr>
        <w:t>是一個很可惜的聖經人物，他</w:t>
      </w:r>
      <w:r w:rsidR="00EA1C0B">
        <w:rPr>
          <w:rFonts w:ascii="SimSun" w:eastAsia="SimSun" w:hAnsi="SimSun" w:hint="eastAsia"/>
          <w:sz w:val="24"/>
          <w:szCs w:val="24"/>
          <w:lang w:eastAsia="zh-TW"/>
        </w:rPr>
        <w:t>本來</w:t>
      </w:r>
      <w:r>
        <w:rPr>
          <w:rFonts w:ascii="SimSun" w:eastAsia="SimSun" w:hAnsi="SimSun" w:hint="eastAsia"/>
          <w:sz w:val="24"/>
          <w:szCs w:val="24"/>
          <w:lang w:eastAsia="zh-TW"/>
        </w:rPr>
        <w:t>平平無奇，但</w:t>
      </w:r>
      <w:r w:rsidR="006D60F1">
        <w:rPr>
          <w:rFonts w:ascii="SimSun" w:eastAsia="SimSun" w:hAnsi="SimSun" w:hint="eastAsia"/>
          <w:sz w:val="24"/>
          <w:szCs w:val="24"/>
          <w:lang w:eastAsia="zh-TW"/>
        </w:rPr>
        <w:t>因爲</w:t>
      </w:r>
      <w:r>
        <w:rPr>
          <w:rFonts w:ascii="SimSun" w:eastAsia="SimSun" w:hAnsi="SimSun" w:hint="eastAsia"/>
          <w:sz w:val="24"/>
          <w:szCs w:val="24"/>
          <w:lang w:eastAsia="zh-TW"/>
        </w:rPr>
        <w:t>蒙上帝的揀選</w:t>
      </w:r>
      <w:r w:rsidR="006D60F1">
        <w:rPr>
          <w:rFonts w:ascii="SimSun" w:eastAsia="SimSun" w:hAnsi="SimSun" w:hint="eastAsia"/>
          <w:sz w:val="24"/>
          <w:szCs w:val="24"/>
          <w:lang w:eastAsia="zh-TW"/>
        </w:rPr>
        <w:t>，他後來就“三千寵愛於一身”：</w:t>
      </w:r>
      <w:r>
        <w:rPr>
          <w:rFonts w:ascii="SimSun" w:eastAsia="SimSun" w:hAnsi="SimSun" w:hint="eastAsia"/>
          <w:sz w:val="24"/>
          <w:szCs w:val="24"/>
          <w:lang w:eastAsia="zh-TW"/>
        </w:rPr>
        <w:t>他蒙上帝的應許、他蒙上帝的同在、他蒙上帝的恩賜</w:t>
      </w:r>
      <w:r w:rsidR="006D60F1">
        <w:rPr>
          <w:rFonts w:ascii="SimSun" w:eastAsia="SimSun" w:hAnsi="SimSun" w:hint="eastAsia"/>
          <w:sz w:val="24"/>
          <w:szCs w:val="24"/>
          <w:lang w:eastAsia="zh-TW"/>
        </w:rPr>
        <w:t>。</w:t>
      </w:r>
      <w:r>
        <w:rPr>
          <w:rFonts w:ascii="SimSun" w:eastAsia="SimSun" w:hAnsi="SimSun" w:hint="eastAsia"/>
          <w:sz w:val="24"/>
          <w:szCs w:val="24"/>
          <w:lang w:eastAsia="zh-TW"/>
        </w:rPr>
        <w:t>他</w:t>
      </w:r>
      <w:r w:rsidRPr="00197E77">
        <w:rPr>
          <w:rFonts w:ascii="SimSun" w:eastAsia="SimSun" w:hAnsi="SimSun" w:hint="eastAsia"/>
          <w:sz w:val="24"/>
          <w:szCs w:val="24"/>
          <w:lang w:eastAsia="zh-TW"/>
        </w:rPr>
        <w:t>在很多方面都很類似摩西，但這位有機會成爲【新摩西】的基甸卻不能爲以色列人帶來一次【新出埃及】。</w:t>
      </w:r>
      <w:r>
        <w:rPr>
          <w:rFonts w:ascii="SimSun" w:eastAsia="SimSun" w:hAnsi="SimSun" w:hint="eastAsia"/>
          <w:sz w:val="24"/>
          <w:szCs w:val="24"/>
          <w:lang w:eastAsia="zh-TW"/>
        </w:rPr>
        <w:t>爲</w:t>
      </w:r>
      <w:r w:rsidR="006D60F1">
        <w:rPr>
          <w:rFonts w:ascii="SimSun" w:eastAsia="SimSun" w:hAnsi="SimSun" w:hint="eastAsia"/>
          <w:sz w:val="24"/>
          <w:szCs w:val="24"/>
          <w:lang w:eastAsia="zh-TW"/>
        </w:rPr>
        <w:t>什</w:t>
      </w:r>
      <w:r>
        <w:rPr>
          <w:rFonts w:ascii="SimSun" w:eastAsia="SimSun" w:hAnsi="SimSun" w:hint="eastAsia"/>
          <w:sz w:val="24"/>
          <w:szCs w:val="24"/>
          <w:lang w:eastAsia="zh-TW"/>
        </w:rPr>
        <w:t>麽會這樣呢？</w:t>
      </w:r>
    </w:p>
    <w:p w:rsidR="00197E77" w:rsidRPr="00347570" w:rsidRDefault="006D60F1" w:rsidP="00197E77">
      <w:pPr>
        <w:spacing w:after="100" w:afterAutospacing="1" w:line="240" w:lineRule="auto"/>
        <w:ind w:firstLine="720"/>
        <w:jc w:val="both"/>
        <w:rPr>
          <w:rFonts w:ascii="SimSun" w:eastAsia="PMingLiU" w:hAnsi="SimSun" w:hint="eastAsia"/>
          <w:sz w:val="24"/>
          <w:szCs w:val="24"/>
          <w:lang w:eastAsia="zh-TW"/>
        </w:rPr>
      </w:pPr>
      <w:r>
        <w:rPr>
          <w:rFonts w:ascii="SimSun" w:eastAsia="SimSun" w:hAnsi="SimSun" w:hint="eastAsia"/>
          <w:sz w:val="24"/>
          <w:szCs w:val="24"/>
          <w:lang w:eastAsia="zh-TW"/>
        </w:rPr>
        <w:t>有人</w:t>
      </w:r>
      <w:r w:rsidR="00197E77" w:rsidRPr="00197E77">
        <w:rPr>
          <w:rFonts w:ascii="SimSun" w:eastAsia="SimSun" w:hAnsi="SimSun" w:hint="eastAsia"/>
          <w:sz w:val="24"/>
          <w:szCs w:val="24"/>
          <w:lang w:eastAsia="zh-TW"/>
        </w:rPr>
        <w:t>尖锐地指出基甸</w:t>
      </w:r>
      <w:r>
        <w:rPr>
          <w:rFonts w:ascii="SimSun" w:eastAsia="SimSun" w:hAnsi="SimSun" w:hint="eastAsia"/>
          <w:sz w:val="24"/>
          <w:szCs w:val="24"/>
          <w:lang w:eastAsia="zh-TW"/>
        </w:rPr>
        <w:t>之所以</w:t>
      </w:r>
      <w:r w:rsidR="00197E77" w:rsidRPr="00197E77">
        <w:rPr>
          <w:rFonts w:ascii="SimSun" w:eastAsia="SimSun" w:hAnsi="SimSun" w:hint="eastAsia"/>
          <w:sz w:val="24"/>
          <w:szCs w:val="24"/>
          <w:lang w:eastAsia="zh-TW"/>
        </w:rPr>
        <w:t>失敗，是</w:t>
      </w:r>
      <w:r>
        <w:rPr>
          <w:rFonts w:ascii="SimSun" w:eastAsia="SimSun" w:hAnsi="SimSun" w:hint="eastAsia"/>
          <w:sz w:val="24"/>
          <w:szCs w:val="24"/>
          <w:lang w:eastAsia="zh-TW"/>
        </w:rPr>
        <w:t>因爲他的不完全順服。</w:t>
      </w:r>
      <w:r w:rsidR="00197E77" w:rsidRPr="00197E77">
        <w:rPr>
          <w:rFonts w:ascii="SimSun" w:eastAsia="SimSun" w:hAnsi="SimSun" w:hint="eastAsia"/>
          <w:sz w:val="24"/>
          <w:szCs w:val="24"/>
          <w:lang w:eastAsia="zh-TW"/>
        </w:rPr>
        <w:t>耶和華的靈降臨後，他不完全順服，心中仍充满恐懼和猶豫（士6：36-40），不像同有【耶和華的靈】的俄陀聶（士3：10）</w:t>
      </w:r>
      <w:r>
        <w:rPr>
          <w:rFonts w:ascii="SimSun" w:eastAsia="SimSun" w:hAnsi="SimSun" w:hint="eastAsia"/>
          <w:sz w:val="24"/>
          <w:szCs w:val="24"/>
          <w:lang w:eastAsia="zh-TW"/>
        </w:rPr>
        <w:t>那樣</w:t>
      </w:r>
      <w:r w:rsidR="00197E77" w:rsidRPr="00197E77">
        <w:rPr>
          <w:rFonts w:ascii="SimSun" w:eastAsia="SimSun" w:hAnsi="SimSun" w:hint="eastAsia"/>
          <w:sz w:val="24"/>
          <w:szCs w:val="24"/>
          <w:lang w:eastAsia="zh-TW"/>
        </w:rPr>
        <w:t>立即順服。</w:t>
      </w:r>
      <w:r>
        <w:rPr>
          <w:rFonts w:ascii="SimSun" w:eastAsia="SimSun" w:hAnsi="SimSun" w:hint="eastAsia"/>
          <w:sz w:val="24"/>
          <w:szCs w:val="24"/>
          <w:lang w:eastAsia="zh-TW"/>
        </w:rPr>
        <w:t>也就是說基甸在很多時候都是把自己</w:t>
      </w:r>
      <w:r w:rsidR="00D35E40">
        <w:rPr>
          <w:rFonts w:ascii="SimSun" w:eastAsia="SimSun" w:hAnsi="SimSun" w:hint="eastAsia"/>
          <w:sz w:val="24"/>
          <w:szCs w:val="24"/>
          <w:lang w:eastAsia="zh-TW"/>
        </w:rPr>
        <w:t>的意志</w:t>
      </w:r>
      <w:r>
        <w:rPr>
          <w:rFonts w:ascii="SimSun" w:eastAsia="SimSun" w:hAnsi="SimSun" w:hint="eastAsia"/>
          <w:sz w:val="24"/>
          <w:szCs w:val="24"/>
          <w:lang w:eastAsia="zh-TW"/>
        </w:rPr>
        <w:t>放在</w:t>
      </w:r>
      <w:r w:rsidR="00D35E40">
        <w:rPr>
          <w:rFonts w:ascii="SimSun" w:eastAsia="SimSun" w:hAnsi="SimSun" w:hint="eastAsia"/>
          <w:sz w:val="24"/>
          <w:szCs w:val="24"/>
          <w:lang w:eastAsia="zh-TW"/>
        </w:rPr>
        <w:t>上帝的旨意</w:t>
      </w:r>
      <w:r>
        <w:rPr>
          <w:rFonts w:ascii="SimSun" w:eastAsia="SimSun" w:hAnsi="SimSun" w:hint="eastAsia"/>
          <w:sz w:val="24"/>
          <w:szCs w:val="24"/>
          <w:lang w:eastAsia="zh-TW"/>
        </w:rPr>
        <w:t>之上</w:t>
      </w:r>
      <w:r w:rsidR="00D35E40">
        <w:rPr>
          <w:rFonts w:ascii="SimSun" w:eastAsia="SimSun" w:hAnsi="SimSun" w:hint="eastAsia"/>
          <w:sz w:val="24"/>
          <w:szCs w:val="24"/>
          <w:lang w:eastAsia="zh-TW"/>
        </w:rPr>
        <w:t>。</w:t>
      </w:r>
      <w:r>
        <w:rPr>
          <w:rFonts w:ascii="SimSun" w:eastAsia="SimSun" w:hAnsi="SimSun" w:hint="eastAsia"/>
          <w:sz w:val="24"/>
          <w:szCs w:val="24"/>
          <w:lang w:eastAsia="zh-TW"/>
        </w:rPr>
        <w:t>第8章有很多這樣的例子：1）耶和華神只要求基甸率300人出戰，但基甸擅自邀請以法蓮支派</w:t>
      </w:r>
      <w:r w:rsidR="00FC1D44">
        <w:rPr>
          <w:rFonts w:ascii="SimSun" w:eastAsia="SimSun" w:hAnsi="SimSun" w:hint="eastAsia"/>
          <w:sz w:val="24"/>
          <w:szCs w:val="24"/>
          <w:lang w:eastAsia="zh-TW"/>
        </w:rPr>
        <w:t>攻擊米甸人（士7：24），結果引起以法蓮人“與基甸的大大争吵（士8</w:t>
      </w:r>
      <w:r w:rsidR="00FC1D44">
        <w:rPr>
          <w:rFonts w:ascii="SimSun" w:eastAsia="SimSun" w:hAnsi="SimSun"/>
          <w:sz w:val="24"/>
          <w:szCs w:val="24"/>
          <w:lang w:eastAsia="zh-TW"/>
        </w:rPr>
        <w:t>;1）,</w:t>
      </w:r>
      <w:r w:rsidR="00FC1D44">
        <w:rPr>
          <w:rFonts w:ascii="SimSun" w:eastAsia="SimSun" w:hAnsi="SimSun" w:hint="eastAsia"/>
          <w:sz w:val="24"/>
          <w:szCs w:val="24"/>
          <w:lang w:eastAsia="zh-TW"/>
        </w:rPr>
        <w:t>很明顯以法蓮的出戰，不是因爲聖靈的感動，完全是出自“有利可圖”（名譽和戰利品）的心出戰，所以才會和基甸争吵；2）基甸懲罸疏勒和毘努伊勒，就是爲了樹立自己1的威信；3）基甸追殺米甸二王也是一個“公報私仇”的例子</w:t>
      </w:r>
      <w:r w:rsidR="00347570">
        <w:rPr>
          <w:rFonts w:ascii="SimSun" w:eastAsia="SimSun" w:hAnsi="SimSun" w:hint="eastAsia"/>
          <w:sz w:val="24"/>
          <w:szCs w:val="24"/>
          <w:lang w:eastAsia="zh-TW"/>
        </w:rPr>
        <w:t>。</w:t>
      </w:r>
    </w:p>
    <w:p w:rsidR="00197E77" w:rsidRPr="002122A7" w:rsidRDefault="00FC1D44" w:rsidP="00197E77">
      <w:pPr>
        <w:spacing w:after="100" w:afterAutospacing="1" w:line="240" w:lineRule="auto"/>
        <w:ind w:firstLine="720"/>
        <w:jc w:val="both"/>
        <w:rPr>
          <w:rFonts w:ascii="SimSun" w:eastAsia="PMingLiU" w:hAnsi="SimSun"/>
          <w:sz w:val="24"/>
          <w:szCs w:val="24"/>
          <w:lang w:eastAsia="zh-TW"/>
        </w:rPr>
      </w:pPr>
      <w:r>
        <w:rPr>
          <w:rFonts w:ascii="SimSun" w:eastAsia="SimSun" w:hAnsi="SimSun" w:hint="eastAsia"/>
          <w:sz w:val="24"/>
          <w:szCs w:val="24"/>
          <w:lang w:eastAsia="zh-TW"/>
        </w:rPr>
        <w:t>也有人說</w:t>
      </w:r>
      <w:r w:rsidR="00197E77" w:rsidRPr="00197E77">
        <w:rPr>
          <w:rFonts w:ascii="SimSun" w:eastAsia="SimSun" w:hAnsi="SimSun" w:hint="eastAsia"/>
          <w:sz w:val="24"/>
          <w:szCs w:val="24"/>
          <w:lang w:eastAsia="zh-TW"/>
        </w:rPr>
        <w:t>驕傲</w:t>
      </w:r>
      <w:r>
        <w:rPr>
          <w:rFonts w:ascii="SimSun" w:eastAsia="SimSun" w:hAnsi="SimSun" w:hint="eastAsia"/>
          <w:sz w:val="24"/>
          <w:szCs w:val="24"/>
          <w:lang w:eastAsia="zh-TW"/>
        </w:rPr>
        <w:t>是基甸最後走向失敗的原因</w:t>
      </w:r>
      <w:r w:rsidR="00D35E40">
        <w:rPr>
          <w:rFonts w:ascii="SimSun" w:eastAsia="SimSun" w:hAnsi="SimSun" w:hint="eastAsia"/>
          <w:sz w:val="24"/>
          <w:szCs w:val="24"/>
          <w:lang w:eastAsia="zh-TW"/>
        </w:rPr>
        <w:t>，在對抗米甸人之前，基甸謙卑地依靠耶和華。但在掃蕩行動中，基甸變得專横跋扈。當他拒絕成爲以色列人的王時，他看似敬虔</w:t>
      </w:r>
      <w:r w:rsidR="002122A7">
        <w:rPr>
          <w:rFonts w:ascii="SimSun" w:eastAsia="SimSun" w:hAnsi="SimSun" w:hint="eastAsia"/>
          <w:sz w:val="24"/>
          <w:szCs w:val="24"/>
          <w:lang w:eastAsia="zh-TW"/>
        </w:rPr>
        <w:t>（說“惟耶和華管理你們”），但他實際已把自己視爲以色列王。最糟糕的是基甸在勝利之後，没有将榮耀歸與耶和華、他没有帶領以色列人與神重新立約、他没有帶領以色列人悔改認罪。基甸之所以會有這樣的表现，我想就是因爲他驕傲，他認爲自己赢得了勝利、他自己創造了奇蹟、他自己拯救了以色列人。《尼希米記》裏的尼希米就不一樣，尼希米在耶路撒冷城墙修建完後，就帶領以色列人回歸上帝：認罪、感恩、立約。</w:t>
      </w:r>
    </w:p>
    <w:p w:rsidR="00197E77" w:rsidRPr="00197E77" w:rsidRDefault="00347570" w:rsidP="00197E77">
      <w:pPr>
        <w:spacing w:after="100" w:afterAutospacing="1" w:line="240" w:lineRule="auto"/>
        <w:ind w:firstLine="720"/>
        <w:jc w:val="both"/>
        <w:rPr>
          <w:rFonts w:ascii="SimSun" w:eastAsia="SimSun" w:hAnsi="SimSun"/>
          <w:sz w:val="24"/>
          <w:szCs w:val="24"/>
          <w:lang w:eastAsia="zh-TW"/>
        </w:rPr>
      </w:pPr>
      <w:r>
        <w:rPr>
          <w:rFonts w:ascii="SimSun" w:eastAsia="SimSun" w:hAnsi="SimSun" w:hint="eastAsia"/>
          <w:sz w:val="24"/>
          <w:szCs w:val="24"/>
          <w:lang w:eastAsia="zh-TW"/>
        </w:rPr>
        <w:t>我想無論是不順服還是驕傲</w:t>
      </w:r>
      <w:r w:rsidR="00446312">
        <w:rPr>
          <w:rFonts w:ascii="SimSun" w:eastAsia="SimSun" w:hAnsi="SimSun" w:hint="eastAsia"/>
          <w:sz w:val="24"/>
          <w:szCs w:val="24"/>
          <w:lang w:eastAsia="zh-TW"/>
        </w:rPr>
        <w:t>，它們</w:t>
      </w:r>
      <w:r>
        <w:rPr>
          <w:rFonts w:ascii="SimSun" w:eastAsia="SimSun" w:hAnsi="SimSun" w:hint="eastAsia"/>
          <w:sz w:val="24"/>
          <w:szCs w:val="24"/>
          <w:lang w:eastAsia="zh-TW"/>
        </w:rPr>
        <w:t>都是基甸失敗的原因，因爲驕傲和不順服使基甸失去了</w:t>
      </w:r>
      <w:r w:rsidR="00197E77" w:rsidRPr="00197E77">
        <w:rPr>
          <w:rFonts w:ascii="SimSun" w:eastAsia="SimSun" w:hAnsi="SimSun" w:hint="eastAsia"/>
          <w:sz w:val="24"/>
          <w:szCs w:val="24"/>
          <w:lang w:eastAsia="zh-TW"/>
        </w:rPr>
        <w:t>儆醒，</w:t>
      </w:r>
      <w:r>
        <w:rPr>
          <w:rFonts w:ascii="SimSun" w:eastAsia="SimSun" w:hAnsi="SimSun" w:hint="eastAsia"/>
          <w:sz w:val="24"/>
          <w:szCs w:val="24"/>
          <w:lang w:eastAsia="zh-TW"/>
        </w:rPr>
        <w:t>所以在勝利後，</w:t>
      </w:r>
      <w:r w:rsidR="00197E77" w:rsidRPr="00197E77">
        <w:rPr>
          <w:rFonts w:ascii="SimSun" w:eastAsia="SimSun" w:hAnsi="SimSun" w:hint="eastAsia"/>
          <w:sz w:val="24"/>
          <w:szCs w:val="24"/>
          <w:lang w:eastAsia="zh-TW"/>
        </w:rPr>
        <w:t>基甸</w:t>
      </w:r>
      <w:r>
        <w:rPr>
          <w:rFonts w:ascii="SimSun" w:eastAsia="SimSun" w:hAnsi="SimSun" w:hint="eastAsia"/>
          <w:sz w:val="24"/>
          <w:szCs w:val="24"/>
          <w:lang w:eastAsia="zh-TW"/>
        </w:rPr>
        <w:t>没有爲以色列人民</w:t>
      </w:r>
      <w:r w:rsidR="00197E77" w:rsidRPr="00197E77">
        <w:rPr>
          <w:rFonts w:ascii="SimSun" w:eastAsia="SimSun" w:hAnsi="SimSun" w:hint="eastAsia"/>
          <w:sz w:val="24"/>
          <w:szCs w:val="24"/>
          <w:lang w:eastAsia="zh-TW"/>
        </w:rPr>
        <w:t>卻帶來</w:t>
      </w:r>
      <w:r>
        <w:rPr>
          <w:rFonts w:ascii="SimSun" w:eastAsia="SimSun" w:hAnsi="SimSun" w:hint="eastAsia"/>
          <w:sz w:val="24"/>
          <w:szCs w:val="24"/>
          <w:lang w:eastAsia="zh-TW"/>
        </w:rPr>
        <w:t>長治久安，卻爲他們帶來</w:t>
      </w:r>
      <w:r w:rsidR="00197E77" w:rsidRPr="00197E77">
        <w:rPr>
          <w:rFonts w:ascii="SimSun" w:eastAsia="SimSun" w:hAnsi="SimSun" w:hint="eastAsia"/>
          <w:sz w:val="24"/>
          <w:szCs w:val="24"/>
          <w:lang w:eastAsia="zh-TW"/>
        </w:rPr>
        <w:t>偶像崇拜</w:t>
      </w:r>
      <w:r>
        <w:rPr>
          <w:rFonts w:ascii="SimSun" w:eastAsia="SimSun" w:hAnsi="SimSun" w:hint="eastAsia"/>
          <w:sz w:val="24"/>
          <w:szCs w:val="24"/>
          <w:lang w:eastAsia="zh-TW"/>
        </w:rPr>
        <w:t>，從而埋下了以色列人另外一次【堕落循環】，同時也爲基甸一家帶來巨大的災害。</w:t>
      </w:r>
    </w:p>
    <w:p w:rsidR="00446312" w:rsidRDefault="00446312">
      <w:pPr>
        <w:rPr>
          <w:rFonts w:ascii="SimSun" w:eastAsia="PMingLiU" w:hAnsi="SimSun"/>
          <w:sz w:val="24"/>
          <w:szCs w:val="24"/>
          <w:lang w:eastAsia="zh-TW"/>
        </w:rPr>
      </w:pPr>
      <w:r>
        <w:rPr>
          <w:rFonts w:ascii="SimSun" w:eastAsia="PMingLiU" w:hAnsi="SimSun"/>
          <w:sz w:val="24"/>
          <w:szCs w:val="24"/>
          <w:lang w:eastAsia="zh-TW"/>
        </w:rPr>
        <w:br w:type="page"/>
      </w:r>
    </w:p>
    <w:p w:rsidR="009356DE" w:rsidRPr="005C19A2" w:rsidRDefault="009356DE" w:rsidP="00B57350">
      <w:pPr>
        <w:rPr>
          <w:rFonts w:ascii="SimSun" w:eastAsia="SimSun" w:hAnsi="SimSun"/>
          <w:b/>
          <w:sz w:val="24"/>
          <w:szCs w:val="24"/>
          <w:lang w:eastAsia="zh-TW"/>
        </w:rPr>
      </w:pPr>
      <w:r w:rsidRPr="005C19A2">
        <w:rPr>
          <w:rFonts w:ascii="SimSun" w:eastAsia="SimSun" w:hAnsi="SimSun" w:hint="eastAsia"/>
          <w:b/>
          <w:sz w:val="24"/>
          <w:szCs w:val="24"/>
          <w:lang w:eastAsia="zh-TW"/>
        </w:rPr>
        <w:lastRenderedPageBreak/>
        <w:t>問題三</w:t>
      </w:r>
    </w:p>
    <w:p w:rsidR="00D11A46" w:rsidRDefault="00D11A46" w:rsidP="00D11A46">
      <w:pPr>
        <w:rPr>
          <w:rFonts w:ascii="SimSun" w:eastAsia="PMingLiU" w:hAnsi="SimSun"/>
          <w:b/>
          <w:sz w:val="24"/>
          <w:szCs w:val="24"/>
          <w:lang w:eastAsia="zh-TW"/>
        </w:rPr>
      </w:pPr>
      <w:r w:rsidRPr="00CB286B">
        <w:rPr>
          <w:rFonts w:ascii="SimSun" w:eastAsia="SimSun" w:hAnsi="SimSun" w:hint="eastAsia"/>
          <w:b/>
          <w:sz w:val="24"/>
          <w:szCs w:val="24"/>
          <w:lang w:eastAsia="zh-TW"/>
        </w:rPr>
        <w:t>大家自由分享</w:t>
      </w:r>
      <w:r>
        <w:rPr>
          <w:rFonts w:ascii="SimSun" w:eastAsia="SimSun" w:hAnsi="SimSun" w:hint="eastAsia"/>
          <w:b/>
          <w:sz w:val="24"/>
          <w:szCs w:val="24"/>
          <w:lang w:eastAsia="zh-TW"/>
        </w:rPr>
        <w:t>有關儆醒的教導。</w:t>
      </w:r>
    </w:p>
    <w:p w:rsidR="00664B18" w:rsidRDefault="009A1C27" w:rsidP="002B05E1">
      <w:pPr>
        <w:spacing w:after="100" w:afterAutospacing="1" w:line="240" w:lineRule="auto"/>
        <w:ind w:firstLine="720"/>
        <w:jc w:val="both"/>
        <w:rPr>
          <w:rFonts w:ascii="SimSun" w:eastAsia="PMingLiU" w:hAnsi="SimSun"/>
          <w:sz w:val="24"/>
          <w:szCs w:val="24"/>
          <w:lang w:eastAsia="zh-TW"/>
        </w:rPr>
      </w:pPr>
      <w:r>
        <w:rPr>
          <w:rFonts w:ascii="SimSun" w:eastAsia="SimSun" w:hAnsi="SimSun" w:hint="eastAsia"/>
          <w:sz w:val="24"/>
          <w:szCs w:val="24"/>
          <w:lang w:eastAsia="zh-TW"/>
        </w:rPr>
        <w:t>聖經裏面有很多有關【儆醒】的教導，如</w:t>
      </w:r>
      <w:r w:rsidR="00664B18">
        <w:rPr>
          <w:rFonts w:ascii="SimSun" w:eastAsia="SimSun" w:hAnsi="SimSun" w:hint="eastAsia"/>
          <w:sz w:val="24"/>
          <w:szCs w:val="24"/>
          <w:lang w:eastAsia="zh-TW"/>
        </w:rPr>
        <w:t>耶稣在馬太福音裏就用十個童女的比喻來教導大家要時刻儆醒，耶稣說：“</w:t>
      </w:r>
      <w:r w:rsidR="00664B18" w:rsidRPr="00664B18">
        <w:rPr>
          <w:rFonts w:ascii="SimSun" w:eastAsia="SimSun" w:hAnsi="SimSun"/>
          <w:sz w:val="24"/>
          <w:szCs w:val="24"/>
          <w:lang w:eastAsia="zh-TW"/>
        </w:rPr>
        <w:t>所以</w:t>
      </w:r>
      <w:r w:rsidR="00664B18">
        <w:rPr>
          <w:rFonts w:ascii="SimSun" w:eastAsia="SimSun" w:hAnsi="SimSun" w:hint="eastAsia"/>
          <w:sz w:val="24"/>
          <w:szCs w:val="24"/>
          <w:lang w:eastAsia="zh-TW"/>
        </w:rPr>
        <w:t>，</w:t>
      </w:r>
      <w:r w:rsidR="00664B18" w:rsidRPr="00664B18">
        <w:rPr>
          <w:rFonts w:ascii="SimSun" w:eastAsia="SimSun" w:hAnsi="SimSun"/>
          <w:sz w:val="24"/>
          <w:szCs w:val="24"/>
          <w:lang w:eastAsia="zh-TW"/>
        </w:rPr>
        <w:t>你們要</w:t>
      </w:r>
      <w:bookmarkStart w:id="2" w:name="352152"/>
      <w:bookmarkEnd w:id="2"/>
      <w:r w:rsidR="00664B18">
        <w:rPr>
          <w:rFonts w:ascii="SimSun" w:eastAsia="SimSun" w:hAnsi="SimSun" w:hint="eastAsia"/>
          <w:sz w:val="24"/>
          <w:szCs w:val="24"/>
          <w:lang w:eastAsia="zh-TW"/>
        </w:rPr>
        <w:t>儆醒，</w:t>
      </w:r>
      <w:r w:rsidR="00664B18" w:rsidRPr="00664B18">
        <w:rPr>
          <w:rFonts w:ascii="SimSun" w:eastAsia="SimSun" w:hAnsi="SimSun"/>
          <w:sz w:val="24"/>
          <w:szCs w:val="24"/>
          <w:lang w:eastAsia="zh-TW"/>
        </w:rPr>
        <w:t>因為那日子、那時辰、你們不知道</w:t>
      </w:r>
      <w:r w:rsidR="00664B18" w:rsidRPr="00664B18">
        <w:rPr>
          <w:rFonts w:ascii="SimSun" w:eastAsia="SimSun" w:hAnsi="SimSun" w:cs="Microsoft JhengHei" w:hint="eastAsia"/>
          <w:sz w:val="24"/>
          <w:szCs w:val="24"/>
          <w:lang w:eastAsia="zh-TW"/>
        </w:rPr>
        <w:t>。</w:t>
      </w:r>
      <w:r w:rsidR="00664B18">
        <w:rPr>
          <w:rFonts w:ascii="SimSun" w:eastAsia="SimSun" w:hAnsi="SimSun" w:hint="eastAsia"/>
          <w:sz w:val="24"/>
          <w:szCs w:val="24"/>
          <w:lang w:eastAsia="zh-TW"/>
        </w:rPr>
        <w:t>”（太25</w:t>
      </w:r>
      <w:r w:rsidR="00664B18">
        <w:rPr>
          <w:rFonts w:ascii="SimSun" w:eastAsia="SimSun" w:hAnsi="SimSun"/>
          <w:sz w:val="24"/>
          <w:szCs w:val="24"/>
          <w:lang w:eastAsia="zh-TW"/>
        </w:rPr>
        <w:t>;13）</w:t>
      </w:r>
    </w:p>
    <w:p w:rsidR="00664B18" w:rsidRDefault="002B05E1" w:rsidP="002B05E1">
      <w:pPr>
        <w:spacing w:after="100" w:afterAutospacing="1" w:line="240" w:lineRule="auto"/>
        <w:ind w:firstLine="720"/>
        <w:jc w:val="both"/>
        <w:rPr>
          <w:rFonts w:ascii="SimSun" w:eastAsia="PMingLiU" w:hAnsi="SimSun"/>
          <w:sz w:val="24"/>
          <w:szCs w:val="24"/>
          <w:lang w:eastAsia="zh-TW"/>
        </w:rPr>
      </w:pPr>
      <w:r w:rsidRPr="002B05E1">
        <w:rPr>
          <w:rFonts w:ascii="SimSun" w:eastAsia="SimSun" w:hAnsi="SimSun" w:hint="eastAsia"/>
          <w:sz w:val="24"/>
          <w:szCs w:val="24"/>
          <w:lang w:eastAsia="zh-TW"/>
        </w:rPr>
        <w:t>很多人認爲我們在逆境時才需要</w:t>
      </w:r>
      <w:r w:rsidR="00CB4EA7">
        <w:rPr>
          <w:rFonts w:ascii="SimSun" w:eastAsia="SimSun" w:hAnsi="SimSun" w:hint="eastAsia"/>
          <w:sz w:val="24"/>
          <w:szCs w:val="24"/>
          <w:lang w:eastAsia="zh-TW"/>
        </w:rPr>
        <w:t>儆醒</w:t>
      </w:r>
      <w:r w:rsidRPr="002B05E1">
        <w:rPr>
          <w:rFonts w:ascii="SimSun" w:eastAsia="SimSun" w:hAnsi="SimSun" w:hint="eastAsia"/>
          <w:sz w:val="24"/>
          <w:szCs w:val="24"/>
          <w:lang w:eastAsia="zh-TW"/>
        </w:rPr>
        <w:t>，</w:t>
      </w:r>
      <w:r w:rsidR="00664B18">
        <w:rPr>
          <w:rFonts w:ascii="SimSun" w:eastAsia="SimSun" w:hAnsi="SimSun" w:hint="eastAsia"/>
          <w:sz w:val="24"/>
          <w:szCs w:val="24"/>
          <w:lang w:eastAsia="zh-TW"/>
        </w:rPr>
        <w:t>基甸在困難時，的確非常儆醒，他在</w:t>
      </w:r>
      <w:r w:rsidR="00664B18">
        <w:rPr>
          <w:rFonts w:ascii="SimSun" w:eastAsia="SimSun" w:hAnsi="SimSun"/>
          <w:sz w:val="24"/>
          <w:szCs w:val="24"/>
          <w:lang w:eastAsia="zh-TW"/>
        </w:rPr>
        <w:t>”</w:t>
      </w:r>
      <w:r w:rsidR="00664B18">
        <w:rPr>
          <w:rFonts w:ascii="SimSun" w:eastAsia="SimSun" w:hAnsi="SimSun" w:hint="eastAsia"/>
          <w:sz w:val="24"/>
          <w:szCs w:val="24"/>
          <w:lang w:eastAsia="zh-TW"/>
        </w:rPr>
        <w:t>酒醡那裏打麥子“（士6：11），他向神要確據（士6：18、37、39</w:t>
      </w:r>
      <w:r w:rsidR="00664B18">
        <w:rPr>
          <w:rFonts w:ascii="SimSun" w:eastAsia="SimSun" w:hAnsi="SimSun"/>
          <w:sz w:val="24"/>
          <w:szCs w:val="24"/>
          <w:lang w:eastAsia="zh-TW"/>
        </w:rPr>
        <w:t>）</w:t>
      </w:r>
      <w:r w:rsidR="00664B18">
        <w:rPr>
          <w:rFonts w:ascii="SimSun" w:eastAsia="SimSun" w:hAnsi="SimSun" w:hint="eastAsia"/>
          <w:sz w:val="24"/>
          <w:szCs w:val="24"/>
          <w:lang w:eastAsia="zh-TW"/>
        </w:rPr>
        <w:t>，但當他大勝米甸人之後就被勝利衝昏了頭腦，他就失去了儆醒</w:t>
      </w:r>
      <w:r w:rsidR="00933C02">
        <w:rPr>
          <w:rFonts w:ascii="SimSun" w:eastAsia="SimSun" w:hAnsi="SimSun" w:hint="eastAsia"/>
          <w:sz w:val="24"/>
          <w:szCs w:val="24"/>
          <w:lang w:eastAsia="zh-TW"/>
        </w:rPr>
        <w:t>：他不再敬畏神、他驕傲、他殘暴、他自私、他貪圖享受</w:t>
      </w:r>
      <w:r w:rsidR="00664B18">
        <w:rPr>
          <w:rFonts w:ascii="SimSun" w:eastAsia="SimSun" w:hAnsi="SimSun" w:hint="eastAsia"/>
          <w:sz w:val="24"/>
          <w:szCs w:val="24"/>
          <w:lang w:eastAsia="zh-TW"/>
        </w:rPr>
        <w:t>。</w:t>
      </w:r>
    </w:p>
    <w:p w:rsidR="002C5FC5" w:rsidRPr="000B060F" w:rsidRDefault="00ED49B5" w:rsidP="002C5FC5">
      <w:pPr>
        <w:ind w:firstLine="720"/>
        <w:rPr>
          <w:rFonts w:ascii="SimSun" w:eastAsia="SimSun" w:hAnsi="SimSun"/>
          <w:sz w:val="24"/>
          <w:szCs w:val="24"/>
          <w:lang w:eastAsia="zh-TW"/>
        </w:rPr>
      </w:pPr>
      <w:r w:rsidRPr="00ED49B5">
        <w:rPr>
          <w:rFonts w:ascii="SimSun" w:eastAsia="SimSun" w:hAnsi="SimSun" w:hint="eastAsia"/>
          <w:sz w:val="24"/>
          <w:szCs w:val="24"/>
          <w:lang w:eastAsia="zh-TW"/>
        </w:rPr>
        <w:t>基甸</w:t>
      </w:r>
      <w:r>
        <w:rPr>
          <w:rFonts w:ascii="SimSun" w:eastAsia="SimSun" w:hAnsi="SimSun" w:hint="eastAsia"/>
          <w:sz w:val="24"/>
          <w:szCs w:val="24"/>
          <w:lang w:eastAsia="zh-TW"/>
        </w:rPr>
        <w:t>的教訓不單單只是適合2000多年前的以色列，其實對今天的我們也是一個很好的教訓。我們在困難時的確會儆醒禱告，求神與我們同在、求神剛強壯膽我們、求神成爲我們困難中隨時的幫助。但在事後，往往很快就把神的恩典給</w:t>
      </w:r>
      <w:r w:rsidR="00C86691">
        <w:rPr>
          <w:rFonts w:ascii="SimSun" w:eastAsia="SimSun" w:hAnsi="SimSun" w:hint="eastAsia"/>
          <w:sz w:val="24"/>
          <w:szCs w:val="24"/>
          <w:lang w:eastAsia="zh-TW"/>
        </w:rPr>
        <w:t>忘得一干二净。</w:t>
      </w:r>
      <w:r w:rsidR="002C5FC5">
        <w:rPr>
          <w:rFonts w:ascii="SimSun" w:eastAsia="SimSun" w:hAnsi="SimSun" w:hint="eastAsia"/>
          <w:sz w:val="24"/>
          <w:szCs w:val="24"/>
          <w:lang w:eastAsia="zh-TW"/>
        </w:rPr>
        <w:t>基甸的故事讓我們看到</w:t>
      </w:r>
      <w:r w:rsidR="002C5FC5" w:rsidRPr="000B060F">
        <w:rPr>
          <w:rFonts w:ascii="SimSun" w:eastAsia="SimSun" w:hAnsi="SimSun" w:hint="eastAsia"/>
          <w:sz w:val="24"/>
          <w:szCs w:val="24"/>
          <w:lang w:eastAsia="zh-TW"/>
        </w:rPr>
        <w:t>堕落人性的幾個重要定律：靈性不進則退</w:t>
      </w:r>
      <w:r w:rsidR="002C5FC5">
        <w:rPr>
          <w:rFonts w:ascii="SimSun" w:eastAsia="SimSun" w:hAnsi="SimSun" w:hint="eastAsia"/>
          <w:sz w:val="24"/>
          <w:szCs w:val="24"/>
          <w:lang w:eastAsia="zh-TW"/>
        </w:rPr>
        <w:t>、</w:t>
      </w:r>
      <w:r w:rsidR="002C5FC5" w:rsidRPr="000B060F">
        <w:rPr>
          <w:rFonts w:ascii="SimSun" w:eastAsia="SimSun" w:hAnsi="SimSun" w:hint="eastAsia"/>
          <w:sz w:val="24"/>
          <w:szCs w:val="24"/>
          <w:lang w:eastAsia="zh-TW"/>
        </w:rPr>
        <w:t>小罪會累積成大罪</w:t>
      </w:r>
      <w:r w:rsidR="002C5FC5">
        <w:rPr>
          <w:rFonts w:ascii="SimSun" w:eastAsia="SimSun" w:hAnsi="SimSun" w:hint="eastAsia"/>
          <w:sz w:val="24"/>
          <w:szCs w:val="24"/>
          <w:lang w:eastAsia="zh-TW"/>
        </w:rPr>
        <w:t>、</w:t>
      </w:r>
      <w:r w:rsidR="002C5FC5" w:rsidRPr="000B060F">
        <w:rPr>
          <w:rFonts w:ascii="SimSun" w:eastAsia="SimSun" w:hAnsi="SimSun" w:hint="eastAsia"/>
          <w:sz w:val="24"/>
          <w:szCs w:val="24"/>
          <w:lang w:eastAsia="zh-TW"/>
        </w:rPr>
        <w:t>罪惡具有傳染性！</w:t>
      </w:r>
    </w:p>
    <w:p w:rsidR="00C86691" w:rsidRPr="002C5FC5" w:rsidRDefault="00C86691" w:rsidP="00933C02">
      <w:pPr>
        <w:ind w:firstLine="720"/>
        <w:rPr>
          <w:rFonts w:ascii="SimSun" w:eastAsia="PMingLiU" w:hAnsi="SimSun" w:hint="eastAsia"/>
          <w:sz w:val="24"/>
          <w:szCs w:val="24"/>
          <w:lang w:eastAsia="zh-TW"/>
        </w:rPr>
      </w:pPr>
      <w:r w:rsidRPr="00C86691">
        <w:rPr>
          <w:rFonts w:ascii="SimSun" w:eastAsia="SimSun" w:hAnsi="SimSun" w:hint="eastAsia"/>
          <w:sz w:val="24"/>
          <w:szCs w:val="24"/>
          <w:lang w:eastAsia="zh-TW"/>
        </w:rPr>
        <w:t>【儆醒】</w:t>
      </w:r>
      <w:r>
        <w:rPr>
          <w:rFonts w:ascii="SimSun" w:eastAsia="SimSun" w:hAnsi="SimSun" w:hint="eastAsia"/>
          <w:sz w:val="24"/>
          <w:szCs w:val="24"/>
          <w:lang w:eastAsia="zh-TW"/>
        </w:rPr>
        <w:t>是站着睡覺</w:t>
      </w:r>
      <w:r>
        <w:rPr>
          <w:rFonts w:ascii="SimSun" w:eastAsia="SimSun" w:hAnsi="SimSun" w:hint="eastAsia"/>
          <w:sz w:val="24"/>
          <w:szCs w:val="24"/>
          <w:lang w:eastAsia="zh-TW"/>
        </w:rPr>
        <w:t>的意思</w:t>
      </w:r>
      <w:r w:rsidR="00C25D05">
        <w:rPr>
          <w:rFonts w:ascii="SimSun" w:eastAsia="SimSun" w:hAnsi="SimSun" w:hint="eastAsia"/>
          <w:sz w:val="24"/>
          <w:szCs w:val="24"/>
          <w:lang w:eastAsia="zh-TW"/>
        </w:rPr>
        <w:t>（聽說馬就是站着睡覺的）</w:t>
      </w:r>
      <w:r>
        <w:rPr>
          <w:rFonts w:ascii="SimSun" w:eastAsia="SimSun" w:hAnsi="SimSun" w:hint="eastAsia"/>
          <w:sz w:val="24"/>
          <w:szCs w:val="24"/>
          <w:lang w:eastAsia="zh-TW"/>
        </w:rPr>
        <w:t>，也就是對周遭的一切保持時時</w:t>
      </w:r>
      <w:r w:rsidR="002C5FC5">
        <w:rPr>
          <w:rFonts w:ascii="SimSun" w:eastAsia="SimSun" w:hAnsi="SimSun" w:hint="eastAsia"/>
          <w:sz w:val="24"/>
          <w:szCs w:val="24"/>
          <w:lang w:eastAsia="zh-TW"/>
        </w:rPr>
        <w:t>刻刻的警惕，做好自己的一切，以免自己陷入魔鬼的試探。中國足球隊經常在重大賽事上出現什麽“黑色3分鐘”，</w:t>
      </w:r>
      <w:r w:rsidR="00446312">
        <w:rPr>
          <w:rFonts w:ascii="SimSun" w:eastAsia="SimSun" w:hAnsi="SimSun" w:hint="eastAsia"/>
          <w:sz w:val="24"/>
          <w:szCs w:val="24"/>
          <w:lang w:eastAsia="zh-TW"/>
        </w:rPr>
        <w:t>就是在最後關頭丢分，從而使自己失去了出線的機會，</w:t>
      </w:r>
      <w:r w:rsidR="002C5FC5">
        <w:rPr>
          <w:rFonts w:ascii="SimSun" w:eastAsia="SimSun" w:hAnsi="SimSun" w:hint="eastAsia"/>
          <w:sz w:val="24"/>
          <w:szCs w:val="24"/>
          <w:lang w:eastAsia="zh-TW"/>
        </w:rPr>
        <w:t>我</w:t>
      </w:r>
      <w:bookmarkStart w:id="3" w:name="_GoBack"/>
      <w:bookmarkEnd w:id="3"/>
      <w:r w:rsidR="002C5FC5">
        <w:rPr>
          <w:rFonts w:ascii="SimSun" w:eastAsia="SimSun" w:hAnsi="SimSun" w:hint="eastAsia"/>
          <w:sz w:val="24"/>
          <w:szCs w:val="24"/>
          <w:lang w:eastAsia="zh-TW"/>
        </w:rPr>
        <w:t>想這就是他們不够儆醒了。</w:t>
      </w:r>
    </w:p>
    <w:p w:rsidR="00CB4EA7" w:rsidRPr="00C25D05" w:rsidRDefault="002B05E1" w:rsidP="00933C02">
      <w:pPr>
        <w:ind w:firstLine="720"/>
        <w:rPr>
          <w:rFonts w:ascii="SimSun" w:eastAsia="PMingLiU" w:hAnsi="SimSun"/>
          <w:sz w:val="24"/>
          <w:szCs w:val="24"/>
          <w:lang w:eastAsia="zh-TW"/>
        </w:rPr>
      </w:pPr>
      <w:r w:rsidRPr="002B05E1">
        <w:rPr>
          <w:rFonts w:ascii="SimSun" w:eastAsia="SimSun" w:hAnsi="SimSun" w:hint="eastAsia"/>
          <w:sz w:val="24"/>
          <w:szCs w:val="24"/>
          <w:lang w:eastAsia="zh-TW"/>
        </w:rPr>
        <w:t xml:space="preserve">聖伯爾納認爲每個人在順境之也要時刻保持“儆醒和自制”，因爲“順境對疏忽的人曾有何時不像火之於蠟，或陽光之於雪和冰能？” </w:t>
      </w:r>
      <w:r w:rsidR="00933C02" w:rsidRPr="00CD45F7">
        <w:rPr>
          <w:rFonts w:ascii="SimSun" w:eastAsia="SimSun" w:hAnsi="SimSun" w:hint="eastAsia"/>
          <w:sz w:val="24"/>
          <w:szCs w:val="24"/>
          <w:lang w:eastAsia="zh-TW"/>
        </w:rPr>
        <w:t>舊約有很多大人物，如參孫、大衞、所羅門、以利亞等，都曾經落入【成功是失敗之母】的定律之中，最後晚節不保。</w:t>
      </w:r>
      <w:r w:rsidRPr="002B05E1">
        <w:rPr>
          <w:rFonts w:ascii="SimSun" w:eastAsia="SimSun" w:hAnsi="SimSun" w:hint="eastAsia"/>
          <w:sz w:val="24"/>
          <w:szCs w:val="24"/>
          <w:lang w:eastAsia="zh-TW"/>
        </w:rPr>
        <w:t>所以我們必須“不住地禱告”</w:t>
      </w:r>
      <w:r w:rsidR="00664B18">
        <w:rPr>
          <w:rFonts w:ascii="SimSun" w:eastAsia="SimSun" w:hAnsi="SimSun" w:hint="eastAsia"/>
          <w:sz w:val="24"/>
          <w:szCs w:val="24"/>
          <w:lang w:eastAsia="zh-TW"/>
        </w:rPr>
        <w:t>，祈求聖靈時刻提醒我們保持儆醒</w:t>
      </w:r>
      <w:r w:rsidRPr="002B05E1">
        <w:rPr>
          <w:rFonts w:ascii="SimSun" w:eastAsia="SimSun" w:hAnsi="SimSun" w:hint="eastAsia"/>
          <w:sz w:val="24"/>
          <w:szCs w:val="24"/>
          <w:lang w:eastAsia="zh-TW"/>
        </w:rPr>
        <w:t>，不要讓撒旦有任何有機可乘。畢德生說： “我們的穩妥，並不是對自己有信心，而是因爲我們相信</w:t>
      </w:r>
      <w:r w:rsidR="00C25D05">
        <w:rPr>
          <w:rFonts w:ascii="SimSun" w:eastAsia="SimSun" w:hAnsi="SimSun" w:hint="eastAsia"/>
          <w:sz w:val="24"/>
          <w:szCs w:val="24"/>
          <w:lang w:eastAsia="zh-TW"/>
        </w:rPr>
        <w:t xml:space="preserve"> </w:t>
      </w:r>
      <w:r w:rsidRPr="002B05E1">
        <w:rPr>
          <w:rFonts w:ascii="SimSun" w:eastAsia="SimSun" w:hAnsi="SimSun" w:hint="eastAsia"/>
          <w:sz w:val="24"/>
          <w:szCs w:val="24"/>
          <w:lang w:eastAsia="zh-TW"/>
        </w:rPr>
        <w:t>-- 祂是可靠的神。”</w:t>
      </w:r>
      <w:r w:rsidR="00CB4EA7" w:rsidRPr="00D11A46">
        <w:rPr>
          <w:rFonts w:ascii="SimSun" w:eastAsia="SimSun" w:hAnsi="SimSun" w:hint="eastAsia"/>
          <w:sz w:val="24"/>
          <w:szCs w:val="24"/>
          <w:lang w:eastAsia="zh-TW"/>
        </w:rPr>
        <w:t>有位</w:t>
      </w:r>
      <w:r w:rsidR="00933C02">
        <w:rPr>
          <w:rFonts w:ascii="SimSun" w:eastAsia="SimSun" w:hAnsi="SimSun" w:hint="eastAsia"/>
          <w:sz w:val="24"/>
          <w:szCs w:val="24"/>
          <w:lang w:eastAsia="zh-TW"/>
        </w:rPr>
        <w:t>資深牧者是這樣評論基甸的失敗的</w:t>
      </w:r>
      <w:r w:rsidR="00CB4EA7">
        <w:rPr>
          <w:rFonts w:ascii="SimSun" w:eastAsia="SimSun" w:hAnsi="SimSun" w:hint="eastAsia"/>
          <w:sz w:val="24"/>
          <w:szCs w:val="24"/>
          <w:lang w:eastAsia="zh-TW"/>
        </w:rPr>
        <w:t>：“讓我們在戰勝後和争戰前一樣儆醒。”</w:t>
      </w:r>
      <w:r w:rsidR="00C25D05">
        <w:rPr>
          <w:rFonts w:ascii="SimSun" w:eastAsia="SimSun" w:hAnsi="SimSun" w:hint="eastAsia"/>
          <w:sz w:val="24"/>
          <w:szCs w:val="24"/>
          <w:lang w:eastAsia="zh-TW"/>
        </w:rPr>
        <w:t>我想這位牧者的話應該成爲我們的一個座右銘，讓基甸的失敗隨時警惕着我們。</w:t>
      </w:r>
    </w:p>
    <w:sectPr w:rsidR="00CB4EA7" w:rsidRPr="00C25D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D61" w:rsidRDefault="001F5D61" w:rsidP="006B7B63">
      <w:pPr>
        <w:spacing w:after="0" w:line="240" w:lineRule="auto"/>
      </w:pPr>
      <w:r>
        <w:separator/>
      </w:r>
    </w:p>
  </w:endnote>
  <w:endnote w:type="continuationSeparator" w:id="0">
    <w:p w:rsidR="001F5D61" w:rsidRDefault="001F5D61" w:rsidP="006B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D61" w:rsidRDefault="001F5D61" w:rsidP="006B7B63">
      <w:pPr>
        <w:spacing w:after="0" w:line="240" w:lineRule="auto"/>
      </w:pPr>
      <w:r>
        <w:separator/>
      </w:r>
    </w:p>
  </w:footnote>
  <w:footnote w:type="continuationSeparator" w:id="0">
    <w:p w:rsidR="001F5D61" w:rsidRDefault="001F5D61" w:rsidP="006B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E46"/>
    <w:multiLevelType w:val="hybridMultilevel"/>
    <w:tmpl w:val="843E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1048"/>
    <w:multiLevelType w:val="hybridMultilevel"/>
    <w:tmpl w:val="A1D4F3CE"/>
    <w:lvl w:ilvl="0" w:tplc="F3EE8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D6BBB"/>
    <w:multiLevelType w:val="hybridMultilevel"/>
    <w:tmpl w:val="8CB0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6C83"/>
    <w:multiLevelType w:val="hybridMultilevel"/>
    <w:tmpl w:val="4D6E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21C1"/>
    <w:multiLevelType w:val="hybridMultilevel"/>
    <w:tmpl w:val="4D68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E4669"/>
    <w:multiLevelType w:val="hybridMultilevel"/>
    <w:tmpl w:val="DC3E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76A85"/>
    <w:multiLevelType w:val="hybridMultilevel"/>
    <w:tmpl w:val="8090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E02F5"/>
    <w:multiLevelType w:val="hybridMultilevel"/>
    <w:tmpl w:val="840C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90B36"/>
    <w:multiLevelType w:val="hybridMultilevel"/>
    <w:tmpl w:val="737E2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438E5"/>
    <w:multiLevelType w:val="hybridMultilevel"/>
    <w:tmpl w:val="DE28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65530"/>
    <w:multiLevelType w:val="hybridMultilevel"/>
    <w:tmpl w:val="AA82E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D678B9"/>
    <w:multiLevelType w:val="hybridMultilevel"/>
    <w:tmpl w:val="402E8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856102"/>
    <w:multiLevelType w:val="hybridMultilevel"/>
    <w:tmpl w:val="9F56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75B9F"/>
    <w:multiLevelType w:val="hybridMultilevel"/>
    <w:tmpl w:val="7394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20EE2"/>
    <w:multiLevelType w:val="hybridMultilevel"/>
    <w:tmpl w:val="5DA85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C9119B"/>
    <w:multiLevelType w:val="hybridMultilevel"/>
    <w:tmpl w:val="50A8B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92BC7"/>
    <w:multiLevelType w:val="hybridMultilevel"/>
    <w:tmpl w:val="4E103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852E8"/>
    <w:multiLevelType w:val="hybridMultilevel"/>
    <w:tmpl w:val="8590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430F7"/>
    <w:multiLevelType w:val="hybridMultilevel"/>
    <w:tmpl w:val="CF9E6E40"/>
    <w:lvl w:ilvl="0" w:tplc="534AC714">
      <w:start w:val="1"/>
      <w:numFmt w:val="decimal"/>
      <w:lvlText w:val="%1."/>
      <w:lvlJc w:val="left"/>
      <w:pPr>
        <w:ind w:left="720" w:hanging="360"/>
      </w:pPr>
      <w:rPr>
        <w:rFonts w:asciiTheme="minorEastAsia" w:eastAsiaTheme="minorEastAsia" w:hAnsi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0"/>
  </w:num>
  <w:num w:numId="4">
    <w:abstractNumId w:val="7"/>
  </w:num>
  <w:num w:numId="5">
    <w:abstractNumId w:val="14"/>
  </w:num>
  <w:num w:numId="6">
    <w:abstractNumId w:val="17"/>
  </w:num>
  <w:num w:numId="7">
    <w:abstractNumId w:val="1"/>
  </w:num>
  <w:num w:numId="8">
    <w:abstractNumId w:val="15"/>
  </w:num>
  <w:num w:numId="9">
    <w:abstractNumId w:val="11"/>
  </w:num>
  <w:num w:numId="10">
    <w:abstractNumId w:val="5"/>
  </w:num>
  <w:num w:numId="11">
    <w:abstractNumId w:val="12"/>
  </w:num>
  <w:num w:numId="12">
    <w:abstractNumId w:val="3"/>
  </w:num>
  <w:num w:numId="13">
    <w:abstractNumId w:val="0"/>
  </w:num>
  <w:num w:numId="14">
    <w:abstractNumId w:val="9"/>
  </w:num>
  <w:num w:numId="15">
    <w:abstractNumId w:val="13"/>
  </w:num>
  <w:num w:numId="16">
    <w:abstractNumId w:val="2"/>
  </w:num>
  <w:num w:numId="17">
    <w:abstractNumId w:val="18"/>
  </w:num>
  <w:num w:numId="18">
    <w:abstractNumId w:val="4"/>
  </w:num>
  <w:num w:numId="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A4"/>
    <w:rsid w:val="00000BDD"/>
    <w:rsid w:val="00010B26"/>
    <w:rsid w:val="0001161B"/>
    <w:rsid w:val="000175C6"/>
    <w:rsid w:val="00022542"/>
    <w:rsid w:val="000263F3"/>
    <w:rsid w:val="000332B7"/>
    <w:rsid w:val="0004065A"/>
    <w:rsid w:val="000415C5"/>
    <w:rsid w:val="0005333D"/>
    <w:rsid w:val="00054DC9"/>
    <w:rsid w:val="00055AC0"/>
    <w:rsid w:val="000632C7"/>
    <w:rsid w:val="000809B7"/>
    <w:rsid w:val="000A257B"/>
    <w:rsid w:val="000A733A"/>
    <w:rsid w:val="000B060F"/>
    <w:rsid w:val="000C0E21"/>
    <w:rsid w:val="000C778F"/>
    <w:rsid w:val="000E5922"/>
    <w:rsid w:val="00102C23"/>
    <w:rsid w:val="0010334C"/>
    <w:rsid w:val="001038E1"/>
    <w:rsid w:val="00104464"/>
    <w:rsid w:val="00131A0A"/>
    <w:rsid w:val="001464C5"/>
    <w:rsid w:val="001557C5"/>
    <w:rsid w:val="00161EA0"/>
    <w:rsid w:val="0016269A"/>
    <w:rsid w:val="00180BC1"/>
    <w:rsid w:val="00183402"/>
    <w:rsid w:val="001837B1"/>
    <w:rsid w:val="00197E77"/>
    <w:rsid w:val="001A5829"/>
    <w:rsid w:val="001B2ABD"/>
    <w:rsid w:val="001B40D6"/>
    <w:rsid w:val="001C37EF"/>
    <w:rsid w:val="001E0B8F"/>
    <w:rsid w:val="001E218B"/>
    <w:rsid w:val="001E311F"/>
    <w:rsid w:val="001E4B8F"/>
    <w:rsid w:val="001E5D57"/>
    <w:rsid w:val="001F5D61"/>
    <w:rsid w:val="00200320"/>
    <w:rsid w:val="00203A74"/>
    <w:rsid w:val="002040A3"/>
    <w:rsid w:val="002054CC"/>
    <w:rsid w:val="00205CFE"/>
    <w:rsid w:val="002122A7"/>
    <w:rsid w:val="00213651"/>
    <w:rsid w:val="0021407E"/>
    <w:rsid w:val="00215009"/>
    <w:rsid w:val="00232A43"/>
    <w:rsid w:val="00234D26"/>
    <w:rsid w:val="00234F50"/>
    <w:rsid w:val="00235985"/>
    <w:rsid w:val="00245C49"/>
    <w:rsid w:val="00247D9F"/>
    <w:rsid w:val="00250A57"/>
    <w:rsid w:val="00255432"/>
    <w:rsid w:val="00271EDC"/>
    <w:rsid w:val="002721AA"/>
    <w:rsid w:val="002800D0"/>
    <w:rsid w:val="0028273C"/>
    <w:rsid w:val="0028700D"/>
    <w:rsid w:val="00290DFA"/>
    <w:rsid w:val="00297413"/>
    <w:rsid w:val="002A0C01"/>
    <w:rsid w:val="002A1B9C"/>
    <w:rsid w:val="002A6E78"/>
    <w:rsid w:val="002B05E1"/>
    <w:rsid w:val="002B373D"/>
    <w:rsid w:val="002B4772"/>
    <w:rsid w:val="002B5384"/>
    <w:rsid w:val="002C2480"/>
    <w:rsid w:val="002C5FC5"/>
    <w:rsid w:val="002D0478"/>
    <w:rsid w:val="002E3513"/>
    <w:rsid w:val="00315ECF"/>
    <w:rsid w:val="00332F5A"/>
    <w:rsid w:val="003415E0"/>
    <w:rsid w:val="00341C07"/>
    <w:rsid w:val="00347570"/>
    <w:rsid w:val="00373CB7"/>
    <w:rsid w:val="00374751"/>
    <w:rsid w:val="0038653E"/>
    <w:rsid w:val="00392C7B"/>
    <w:rsid w:val="00392E7F"/>
    <w:rsid w:val="003A041A"/>
    <w:rsid w:val="003A1291"/>
    <w:rsid w:val="003B282E"/>
    <w:rsid w:val="003C1ACC"/>
    <w:rsid w:val="003C7677"/>
    <w:rsid w:val="003D256D"/>
    <w:rsid w:val="003D7D46"/>
    <w:rsid w:val="003F5205"/>
    <w:rsid w:val="00420BFB"/>
    <w:rsid w:val="00420D15"/>
    <w:rsid w:val="00423C1E"/>
    <w:rsid w:val="004318B9"/>
    <w:rsid w:val="004340BB"/>
    <w:rsid w:val="00442530"/>
    <w:rsid w:val="0044295C"/>
    <w:rsid w:val="004448AF"/>
    <w:rsid w:val="00445EB9"/>
    <w:rsid w:val="00446312"/>
    <w:rsid w:val="004556A6"/>
    <w:rsid w:val="00456238"/>
    <w:rsid w:val="004617DF"/>
    <w:rsid w:val="004657C3"/>
    <w:rsid w:val="00466177"/>
    <w:rsid w:val="004717A2"/>
    <w:rsid w:val="0047622C"/>
    <w:rsid w:val="0048481F"/>
    <w:rsid w:val="00487074"/>
    <w:rsid w:val="004942CD"/>
    <w:rsid w:val="00494884"/>
    <w:rsid w:val="00496ACD"/>
    <w:rsid w:val="004B2193"/>
    <w:rsid w:val="004B29AA"/>
    <w:rsid w:val="004C5C44"/>
    <w:rsid w:val="004C5D7B"/>
    <w:rsid w:val="004D25A3"/>
    <w:rsid w:val="004E790C"/>
    <w:rsid w:val="004F386D"/>
    <w:rsid w:val="00502017"/>
    <w:rsid w:val="005020C5"/>
    <w:rsid w:val="005102B5"/>
    <w:rsid w:val="00510A68"/>
    <w:rsid w:val="005313BB"/>
    <w:rsid w:val="00540127"/>
    <w:rsid w:val="00546FB8"/>
    <w:rsid w:val="005557D5"/>
    <w:rsid w:val="00560656"/>
    <w:rsid w:val="005826BB"/>
    <w:rsid w:val="00586976"/>
    <w:rsid w:val="00597E5E"/>
    <w:rsid w:val="005A14E4"/>
    <w:rsid w:val="005A17A7"/>
    <w:rsid w:val="005C19A2"/>
    <w:rsid w:val="005C2C07"/>
    <w:rsid w:val="00604FB3"/>
    <w:rsid w:val="006154BA"/>
    <w:rsid w:val="00632818"/>
    <w:rsid w:val="00664B18"/>
    <w:rsid w:val="00670380"/>
    <w:rsid w:val="006741E6"/>
    <w:rsid w:val="00675490"/>
    <w:rsid w:val="006839FA"/>
    <w:rsid w:val="00686246"/>
    <w:rsid w:val="0069766E"/>
    <w:rsid w:val="006A611C"/>
    <w:rsid w:val="006A7047"/>
    <w:rsid w:val="006B7B63"/>
    <w:rsid w:val="006C280B"/>
    <w:rsid w:val="006D423F"/>
    <w:rsid w:val="006D48AA"/>
    <w:rsid w:val="006D60F1"/>
    <w:rsid w:val="006E1A8C"/>
    <w:rsid w:val="006F0457"/>
    <w:rsid w:val="006F0CE6"/>
    <w:rsid w:val="006F4878"/>
    <w:rsid w:val="006F4BE1"/>
    <w:rsid w:val="0070490F"/>
    <w:rsid w:val="00717E16"/>
    <w:rsid w:val="00720129"/>
    <w:rsid w:val="00721D13"/>
    <w:rsid w:val="007569A4"/>
    <w:rsid w:val="0075782C"/>
    <w:rsid w:val="00773453"/>
    <w:rsid w:val="00773588"/>
    <w:rsid w:val="00773885"/>
    <w:rsid w:val="0077684E"/>
    <w:rsid w:val="00786A8B"/>
    <w:rsid w:val="00795BB4"/>
    <w:rsid w:val="007B0910"/>
    <w:rsid w:val="007C5E7C"/>
    <w:rsid w:val="007C784A"/>
    <w:rsid w:val="007D1E60"/>
    <w:rsid w:val="007E0392"/>
    <w:rsid w:val="007F5B39"/>
    <w:rsid w:val="00805B6C"/>
    <w:rsid w:val="0081162C"/>
    <w:rsid w:val="0081242E"/>
    <w:rsid w:val="008265C6"/>
    <w:rsid w:val="00827FC5"/>
    <w:rsid w:val="00835F93"/>
    <w:rsid w:val="008459EB"/>
    <w:rsid w:val="00847811"/>
    <w:rsid w:val="008517AB"/>
    <w:rsid w:val="0085410E"/>
    <w:rsid w:val="00863CF1"/>
    <w:rsid w:val="00866FB7"/>
    <w:rsid w:val="00875F3B"/>
    <w:rsid w:val="00885AA3"/>
    <w:rsid w:val="008903B9"/>
    <w:rsid w:val="0089307D"/>
    <w:rsid w:val="008A185E"/>
    <w:rsid w:val="008B599F"/>
    <w:rsid w:val="008C3F84"/>
    <w:rsid w:val="008D73F8"/>
    <w:rsid w:val="00906069"/>
    <w:rsid w:val="0091526A"/>
    <w:rsid w:val="009259BF"/>
    <w:rsid w:val="00932049"/>
    <w:rsid w:val="00933C02"/>
    <w:rsid w:val="009356DE"/>
    <w:rsid w:val="00941F1E"/>
    <w:rsid w:val="009534E1"/>
    <w:rsid w:val="00961F2A"/>
    <w:rsid w:val="0097080F"/>
    <w:rsid w:val="00976588"/>
    <w:rsid w:val="00987D23"/>
    <w:rsid w:val="00995F07"/>
    <w:rsid w:val="00997A15"/>
    <w:rsid w:val="009A1C27"/>
    <w:rsid w:val="009A27ED"/>
    <w:rsid w:val="009B5C07"/>
    <w:rsid w:val="009C16ED"/>
    <w:rsid w:val="009C71C6"/>
    <w:rsid w:val="009D7662"/>
    <w:rsid w:val="009E3386"/>
    <w:rsid w:val="009F1F5F"/>
    <w:rsid w:val="009F4836"/>
    <w:rsid w:val="00A023E0"/>
    <w:rsid w:val="00A21699"/>
    <w:rsid w:val="00A25D89"/>
    <w:rsid w:val="00A26583"/>
    <w:rsid w:val="00A34751"/>
    <w:rsid w:val="00A452AA"/>
    <w:rsid w:val="00A536D1"/>
    <w:rsid w:val="00A57382"/>
    <w:rsid w:val="00A61FD8"/>
    <w:rsid w:val="00A62F91"/>
    <w:rsid w:val="00A67100"/>
    <w:rsid w:val="00A72738"/>
    <w:rsid w:val="00A74D42"/>
    <w:rsid w:val="00A8658C"/>
    <w:rsid w:val="00A95994"/>
    <w:rsid w:val="00A96E1E"/>
    <w:rsid w:val="00AA6507"/>
    <w:rsid w:val="00AB2C72"/>
    <w:rsid w:val="00AC7BEA"/>
    <w:rsid w:val="00AE2365"/>
    <w:rsid w:val="00AE6B64"/>
    <w:rsid w:val="00B044B5"/>
    <w:rsid w:val="00B07D63"/>
    <w:rsid w:val="00B104E8"/>
    <w:rsid w:val="00B158A0"/>
    <w:rsid w:val="00B37BC3"/>
    <w:rsid w:val="00B4134E"/>
    <w:rsid w:val="00B57350"/>
    <w:rsid w:val="00B9074C"/>
    <w:rsid w:val="00B92328"/>
    <w:rsid w:val="00BA05D1"/>
    <w:rsid w:val="00BA5C56"/>
    <w:rsid w:val="00BC2521"/>
    <w:rsid w:val="00BD11C6"/>
    <w:rsid w:val="00BD1D40"/>
    <w:rsid w:val="00BE2987"/>
    <w:rsid w:val="00BF54B8"/>
    <w:rsid w:val="00C116A8"/>
    <w:rsid w:val="00C122F6"/>
    <w:rsid w:val="00C16398"/>
    <w:rsid w:val="00C17031"/>
    <w:rsid w:val="00C25D05"/>
    <w:rsid w:val="00C33332"/>
    <w:rsid w:val="00C352B5"/>
    <w:rsid w:val="00C4042C"/>
    <w:rsid w:val="00C4787D"/>
    <w:rsid w:val="00C66E76"/>
    <w:rsid w:val="00C83C71"/>
    <w:rsid w:val="00C86691"/>
    <w:rsid w:val="00C95067"/>
    <w:rsid w:val="00C95A09"/>
    <w:rsid w:val="00CB286B"/>
    <w:rsid w:val="00CB4EA7"/>
    <w:rsid w:val="00CC0158"/>
    <w:rsid w:val="00CD45F7"/>
    <w:rsid w:val="00CE043C"/>
    <w:rsid w:val="00CE619D"/>
    <w:rsid w:val="00CF0C08"/>
    <w:rsid w:val="00CF3A0E"/>
    <w:rsid w:val="00CF5657"/>
    <w:rsid w:val="00CF56C0"/>
    <w:rsid w:val="00CF62A9"/>
    <w:rsid w:val="00D0324E"/>
    <w:rsid w:val="00D03445"/>
    <w:rsid w:val="00D11A46"/>
    <w:rsid w:val="00D1461C"/>
    <w:rsid w:val="00D24006"/>
    <w:rsid w:val="00D24695"/>
    <w:rsid w:val="00D261F9"/>
    <w:rsid w:val="00D35E40"/>
    <w:rsid w:val="00D4297B"/>
    <w:rsid w:val="00D500EF"/>
    <w:rsid w:val="00D6017B"/>
    <w:rsid w:val="00D62DFA"/>
    <w:rsid w:val="00D65050"/>
    <w:rsid w:val="00D7462A"/>
    <w:rsid w:val="00D80B93"/>
    <w:rsid w:val="00D848A6"/>
    <w:rsid w:val="00D939AE"/>
    <w:rsid w:val="00DA5FF8"/>
    <w:rsid w:val="00DA70AD"/>
    <w:rsid w:val="00DB5253"/>
    <w:rsid w:val="00DC67B2"/>
    <w:rsid w:val="00DD0859"/>
    <w:rsid w:val="00DD52FF"/>
    <w:rsid w:val="00DE6E7B"/>
    <w:rsid w:val="00DF3440"/>
    <w:rsid w:val="00DF5AB1"/>
    <w:rsid w:val="00E03299"/>
    <w:rsid w:val="00E06E5B"/>
    <w:rsid w:val="00E121CB"/>
    <w:rsid w:val="00E1450E"/>
    <w:rsid w:val="00E1640B"/>
    <w:rsid w:val="00E16519"/>
    <w:rsid w:val="00E20B93"/>
    <w:rsid w:val="00E2170D"/>
    <w:rsid w:val="00E31F9B"/>
    <w:rsid w:val="00E32F05"/>
    <w:rsid w:val="00E44842"/>
    <w:rsid w:val="00E66F7F"/>
    <w:rsid w:val="00E70B80"/>
    <w:rsid w:val="00E72E72"/>
    <w:rsid w:val="00E7571C"/>
    <w:rsid w:val="00EA1C0B"/>
    <w:rsid w:val="00ED29C5"/>
    <w:rsid w:val="00ED49B5"/>
    <w:rsid w:val="00ED780E"/>
    <w:rsid w:val="00EE3F51"/>
    <w:rsid w:val="00EE4768"/>
    <w:rsid w:val="00EE4D0E"/>
    <w:rsid w:val="00EE51A6"/>
    <w:rsid w:val="00EE6B12"/>
    <w:rsid w:val="00F074E6"/>
    <w:rsid w:val="00F07B2B"/>
    <w:rsid w:val="00F16A33"/>
    <w:rsid w:val="00F37692"/>
    <w:rsid w:val="00F41B62"/>
    <w:rsid w:val="00F425F5"/>
    <w:rsid w:val="00F54B90"/>
    <w:rsid w:val="00F579B2"/>
    <w:rsid w:val="00F61918"/>
    <w:rsid w:val="00F710BA"/>
    <w:rsid w:val="00F728FD"/>
    <w:rsid w:val="00F80925"/>
    <w:rsid w:val="00F84FBE"/>
    <w:rsid w:val="00F861C6"/>
    <w:rsid w:val="00F9094C"/>
    <w:rsid w:val="00F92B8D"/>
    <w:rsid w:val="00F93ABC"/>
    <w:rsid w:val="00FA08EE"/>
    <w:rsid w:val="00FA2098"/>
    <w:rsid w:val="00FA230F"/>
    <w:rsid w:val="00FA40E8"/>
    <w:rsid w:val="00FA4391"/>
    <w:rsid w:val="00FB6F1F"/>
    <w:rsid w:val="00FC1D44"/>
    <w:rsid w:val="00FC5435"/>
    <w:rsid w:val="00FD3BB5"/>
    <w:rsid w:val="00FD3CF8"/>
    <w:rsid w:val="00FD61EB"/>
    <w:rsid w:val="00FD749A"/>
    <w:rsid w:val="00FF4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EB99"/>
  <w15:chartTrackingRefBased/>
  <w15:docId w15:val="{671022E7-9F5E-4229-BF54-A4EABEF4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A4"/>
    <w:pPr>
      <w:ind w:left="720"/>
      <w:contextualSpacing/>
    </w:pPr>
  </w:style>
  <w:style w:type="character" w:customStyle="1" w:styleId="reftext">
    <w:name w:val="reftext"/>
    <w:basedOn w:val="DefaultParagraphFont"/>
    <w:rsid w:val="009E3386"/>
  </w:style>
  <w:style w:type="character" w:styleId="Hyperlink">
    <w:name w:val="Hyperlink"/>
    <w:basedOn w:val="DefaultParagraphFont"/>
    <w:uiPriority w:val="99"/>
    <w:semiHidden/>
    <w:unhideWhenUsed/>
    <w:rsid w:val="009E3386"/>
    <w:rPr>
      <w:color w:val="0000FF"/>
      <w:u w:val="single"/>
    </w:rPr>
  </w:style>
  <w:style w:type="character" w:customStyle="1" w:styleId="highl">
    <w:name w:val="highl"/>
    <w:basedOn w:val="DefaultParagraphFont"/>
    <w:rsid w:val="009E3386"/>
  </w:style>
  <w:style w:type="table" w:styleId="TableGrid">
    <w:name w:val="Table Grid"/>
    <w:basedOn w:val="TableNormal"/>
    <w:uiPriority w:val="39"/>
    <w:rsid w:val="000A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3"/>
  </w:style>
  <w:style w:type="paragraph" w:styleId="Footer">
    <w:name w:val="footer"/>
    <w:basedOn w:val="Normal"/>
    <w:link w:val="FooterChar"/>
    <w:uiPriority w:val="99"/>
    <w:unhideWhenUsed/>
    <w:rsid w:val="006B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3"/>
  </w:style>
  <w:style w:type="paragraph" w:styleId="FootnoteText">
    <w:name w:val="footnote text"/>
    <w:basedOn w:val="Normal"/>
    <w:link w:val="FootnoteTextChar"/>
    <w:uiPriority w:val="99"/>
    <w:semiHidden/>
    <w:unhideWhenUsed/>
    <w:rsid w:val="00EE3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F51"/>
    <w:rPr>
      <w:sz w:val="20"/>
      <w:szCs w:val="20"/>
    </w:rPr>
  </w:style>
  <w:style w:type="character" w:styleId="FootnoteReference">
    <w:name w:val="footnote reference"/>
    <w:basedOn w:val="DefaultParagraphFont"/>
    <w:uiPriority w:val="99"/>
    <w:semiHidden/>
    <w:unhideWhenUsed/>
    <w:rsid w:val="00EE3F51"/>
    <w:rPr>
      <w:vertAlign w:val="superscript"/>
    </w:rPr>
  </w:style>
  <w:style w:type="character" w:customStyle="1" w:styleId="info">
    <w:name w:val="info"/>
    <w:basedOn w:val="DefaultParagraphFont"/>
    <w:rsid w:val="005557D5"/>
  </w:style>
  <w:style w:type="character" w:customStyle="1" w:styleId="hl2">
    <w:name w:val="hl2"/>
    <w:basedOn w:val="DefaultParagraphFont"/>
    <w:rsid w:val="0066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8110">
      <w:bodyDiv w:val="1"/>
      <w:marLeft w:val="0"/>
      <w:marRight w:val="0"/>
      <w:marTop w:val="0"/>
      <w:marBottom w:val="0"/>
      <w:divBdr>
        <w:top w:val="none" w:sz="0" w:space="0" w:color="auto"/>
        <w:left w:val="none" w:sz="0" w:space="0" w:color="auto"/>
        <w:bottom w:val="none" w:sz="0" w:space="0" w:color="auto"/>
        <w:right w:val="none" w:sz="0" w:space="0" w:color="auto"/>
      </w:divBdr>
      <w:divsChild>
        <w:div w:id="1731076682">
          <w:marLeft w:val="0"/>
          <w:marRight w:val="0"/>
          <w:marTop w:val="0"/>
          <w:marBottom w:val="0"/>
          <w:divBdr>
            <w:top w:val="none" w:sz="0" w:space="0" w:color="auto"/>
            <w:left w:val="none" w:sz="0" w:space="0" w:color="auto"/>
            <w:bottom w:val="none" w:sz="0" w:space="0" w:color="auto"/>
            <w:right w:val="none" w:sz="0" w:space="0" w:color="auto"/>
          </w:divBdr>
        </w:div>
      </w:divsChild>
    </w:div>
    <w:div w:id="817190710">
      <w:bodyDiv w:val="1"/>
      <w:marLeft w:val="0"/>
      <w:marRight w:val="0"/>
      <w:marTop w:val="0"/>
      <w:marBottom w:val="0"/>
      <w:divBdr>
        <w:top w:val="none" w:sz="0" w:space="0" w:color="auto"/>
        <w:left w:val="none" w:sz="0" w:space="0" w:color="auto"/>
        <w:bottom w:val="none" w:sz="0" w:space="0" w:color="auto"/>
        <w:right w:val="none" w:sz="0" w:space="0" w:color="auto"/>
      </w:divBdr>
      <w:divsChild>
        <w:div w:id="451822851">
          <w:marLeft w:val="0"/>
          <w:marRight w:val="0"/>
          <w:marTop w:val="0"/>
          <w:marBottom w:val="0"/>
          <w:divBdr>
            <w:top w:val="none" w:sz="0" w:space="0" w:color="auto"/>
            <w:left w:val="none" w:sz="0" w:space="0" w:color="auto"/>
            <w:bottom w:val="none" w:sz="0" w:space="0" w:color="auto"/>
            <w:right w:val="none" w:sz="0" w:space="0" w:color="auto"/>
          </w:divBdr>
        </w:div>
      </w:divsChild>
    </w:div>
    <w:div w:id="954360387">
      <w:bodyDiv w:val="1"/>
      <w:marLeft w:val="0"/>
      <w:marRight w:val="0"/>
      <w:marTop w:val="0"/>
      <w:marBottom w:val="0"/>
      <w:divBdr>
        <w:top w:val="none" w:sz="0" w:space="0" w:color="auto"/>
        <w:left w:val="none" w:sz="0" w:space="0" w:color="auto"/>
        <w:bottom w:val="none" w:sz="0" w:space="0" w:color="auto"/>
        <w:right w:val="none" w:sz="0" w:space="0" w:color="auto"/>
      </w:divBdr>
      <w:divsChild>
        <w:div w:id="1006446536">
          <w:marLeft w:val="0"/>
          <w:marRight w:val="0"/>
          <w:marTop w:val="0"/>
          <w:marBottom w:val="0"/>
          <w:divBdr>
            <w:top w:val="none" w:sz="0" w:space="0" w:color="auto"/>
            <w:left w:val="none" w:sz="0" w:space="0" w:color="auto"/>
            <w:bottom w:val="none" w:sz="0" w:space="0" w:color="auto"/>
            <w:right w:val="none" w:sz="0" w:space="0" w:color="auto"/>
          </w:divBdr>
        </w:div>
      </w:divsChild>
    </w:div>
    <w:div w:id="1007251486">
      <w:bodyDiv w:val="1"/>
      <w:marLeft w:val="0"/>
      <w:marRight w:val="0"/>
      <w:marTop w:val="0"/>
      <w:marBottom w:val="0"/>
      <w:divBdr>
        <w:top w:val="none" w:sz="0" w:space="0" w:color="auto"/>
        <w:left w:val="none" w:sz="0" w:space="0" w:color="auto"/>
        <w:bottom w:val="none" w:sz="0" w:space="0" w:color="auto"/>
        <w:right w:val="none" w:sz="0" w:space="0" w:color="auto"/>
      </w:divBdr>
      <w:divsChild>
        <w:div w:id="623777425">
          <w:marLeft w:val="0"/>
          <w:marRight w:val="0"/>
          <w:marTop w:val="0"/>
          <w:marBottom w:val="0"/>
          <w:divBdr>
            <w:top w:val="none" w:sz="0" w:space="0" w:color="auto"/>
            <w:left w:val="none" w:sz="0" w:space="0" w:color="auto"/>
            <w:bottom w:val="none" w:sz="0" w:space="0" w:color="auto"/>
            <w:right w:val="none" w:sz="0" w:space="0" w:color="auto"/>
          </w:divBdr>
        </w:div>
      </w:divsChild>
    </w:div>
    <w:div w:id="1138955448">
      <w:bodyDiv w:val="1"/>
      <w:marLeft w:val="0"/>
      <w:marRight w:val="0"/>
      <w:marTop w:val="0"/>
      <w:marBottom w:val="0"/>
      <w:divBdr>
        <w:top w:val="none" w:sz="0" w:space="0" w:color="auto"/>
        <w:left w:val="none" w:sz="0" w:space="0" w:color="auto"/>
        <w:bottom w:val="none" w:sz="0" w:space="0" w:color="auto"/>
        <w:right w:val="none" w:sz="0" w:space="0" w:color="auto"/>
      </w:divBdr>
      <w:divsChild>
        <w:div w:id="214976195">
          <w:marLeft w:val="0"/>
          <w:marRight w:val="0"/>
          <w:marTop w:val="0"/>
          <w:marBottom w:val="0"/>
          <w:divBdr>
            <w:top w:val="none" w:sz="0" w:space="0" w:color="auto"/>
            <w:left w:val="none" w:sz="0" w:space="0" w:color="auto"/>
            <w:bottom w:val="none" w:sz="0" w:space="0" w:color="auto"/>
            <w:right w:val="none" w:sz="0" w:space="0" w:color="auto"/>
          </w:divBdr>
        </w:div>
      </w:divsChild>
    </w:div>
    <w:div w:id="1525629307">
      <w:bodyDiv w:val="1"/>
      <w:marLeft w:val="0"/>
      <w:marRight w:val="0"/>
      <w:marTop w:val="0"/>
      <w:marBottom w:val="0"/>
      <w:divBdr>
        <w:top w:val="none" w:sz="0" w:space="0" w:color="auto"/>
        <w:left w:val="none" w:sz="0" w:space="0" w:color="auto"/>
        <w:bottom w:val="none" w:sz="0" w:space="0" w:color="auto"/>
        <w:right w:val="none" w:sz="0" w:space="0" w:color="auto"/>
      </w:divBdr>
      <w:divsChild>
        <w:div w:id="652418926">
          <w:marLeft w:val="0"/>
          <w:marRight w:val="0"/>
          <w:marTop w:val="0"/>
          <w:marBottom w:val="0"/>
          <w:divBdr>
            <w:top w:val="none" w:sz="0" w:space="0" w:color="auto"/>
            <w:left w:val="none" w:sz="0" w:space="0" w:color="auto"/>
            <w:bottom w:val="none" w:sz="0" w:space="0" w:color="auto"/>
            <w:right w:val="none" w:sz="0" w:space="0" w:color="auto"/>
          </w:divBdr>
        </w:div>
      </w:divsChild>
    </w:div>
    <w:div w:id="1569806399">
      <w:bodyDiv w:val="1"/>
      <w:marLeft w:val="0"/>
      <w:marRight w:val="0"/>
      <w:marTop w:val="0"/>
      <w:marBottom w:val="0"/>
      <w:divBdr>
        <w:top w:val="none" w:sz="0" w:space="0" w:color="auto"/>
        <w:left w:val="none" w:sz="0" w:space="0" w:color="auto"/>
        <w:bottom w:val="none" w:sz="0" w:space="0" w:color="auto"/>
        <w:right w:val="none" w:sz="0" w:space="0" w:color="auto"/>
      </w:divBdr>
      <w:divsChild>
        <w:div w:id="685328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8A5BA-021B-490A-8BB6-71AAC719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NG</dc:creator>
  <cp:keywords/>
  <dc:description/>
  <cp:lastModifiedBy>Terence NG</cp:lastModifiedBy>
  <cp:revision>2</cp:revision>
  <dcterms:created xsi:type="dcterms:W3CDTF">2018-05-03T02:57:00Z</dcterms:created>
  <dcterms:modified xsi:type="dcterms:W3CDTF">2018-05-03T02:57:00Z</dcterms:modified>
</cp:coreProperties>
</file>